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A2F0BA" w14:textId="10FA2C63" w:rsidR="0094062F" w:rsidRDefault="0094062F" w:rsidP="0094062F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基础语法</w:t>
      </w:r>
    </w:p>
    <w:p w14:paraId="068BA4F6" w14:textId="77777777" w:rsidR="0094062F" w:rsidRDefault="0094062F" w:rsidP="0094062F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基本数据类型：</w:t>
      </w:r>
    </w:p>
    <w:p w14:paraId="19C2DF8B" w14:textId="292518F7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数字：整数（int），浮点数（float），复数（complex），布尔（bool）</w:t>
      </w:r>
    </w:p>
    <w:p w14:paraId="07D2481C" w14:textId="6B7B94F5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字符串（String）</w:t>
      </w:r>
    </w:p>
    <w:p w14:paraId="65B3FECD" w14:textId="6AB9CD81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列表（list）：有序的可变序列</w:t>
      </w:r>
    </w:p>
    <w:p w14:paraId="69BA0646" w14:textId="1129A789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元组（Tuple）：有序的不可变序列</w:t>
      </w:r>
    </w:p>
    <w:p w14:paraId="29296794" w14:textId="621FA055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集合（Set）无序不重复集合</w:t>
      </w:r>
    </w:p>
    <w:p w14:paraId="061686B7" w14:textId="3FD0ACD5" w:rsidR="0094062F" w:rsidRDefault="0094062F" w:rsidP="0094062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字典（Dictionary）：无序键值对集合</w:t>
      </w:r>
    </w:p>
    <w:p w14:paraId="1B618A6D" w14:textId="36752DFB" w:rsidR="0094062F" w:rsidRDefault="0094062F" w:rsidP="0094062F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注释：</w:t>
      </w:r>
    </w:p>
    <w:p w14:paraId="55F86CDD" w14:textId="1CE2CA5A" w:rsidR="0094062F" w:rsidRDefault="0094062F" w:rsidP="009406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单行注释：#</w:t>
      </w:r>
    </w:p>
    <w:p w14:paraId="4FF59F08" w14:textId="7EB0B316" w:rsidR="0094062F" w:rsidRDefault="0094062F" w:rsidP="0094062F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多行注释：“”“”“”  即三个双引号</w:t>
      </w:r>
    </w:p>
    <w:p w14:paraId="3F62BDEE" w14:textId="77777777" w:rsidR="00880EDF" w:rsidRDefault="0094062F" w:rsidP="00880EDF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变量：（1）和之前学的编程语言一致</w:t>
      </w:r>
    </w:p>
    <w:p w14:paraId="6F60FA6F" w14:textId="2A03A915" w:rsidR="0094062F" w:rsidRDefault="00880EDF" w:rsidP="00880EDF">
      <w:pPr>
        <w:pStyle w:val="a9"/>
        <w:ind w:left="1080"/>
        <w:rPr>
          <w:rFonts w:hint="eastAsia"/>
        </w:rPr>
      </w:pPr>
      <w:r>
        <w:rPr>
          <w:rFonts w:hint="eastAsia"/>
        </w:rPr>
        <w:t>（2）</w:t>
      </w:r>
      <w:r w:rsidR="0094062F">
        <w:rPr>
          <w:rFonts w:hint="eastAsia"/>
        </w:rPr>
        <w:t>检测数据类型：type（要检查的变量）</w:t>
      </w:r>
    </w:p>
    <w:p w14:paraId="309301D1" w14:textId="1D08B31F" w:rsidR="00880EDF" w:rsidRDefault="00880EDF" w:rsidP="00880EDF">
      <w:pPr>
        <w:rPr>
          <w:rFonts w:hint="eastAsia"/>
        </w:rPr>
      </w:pPr>
      <w:r>
        <w:rPr>
          <w:rFonts w:hint="eastAsia"/>
        </w:rPr>
        <w:t>4、命名规则：（1）标识符：只能是字母、数字、下划线、中文（不完善）</w:t>
      </w:r>
    </w:p>
    <w:p w14:paraId="4D1C324F" w14:textId="5F736503" w:rsidR="00880EDF" w:rsidRDefault="00880EDF" w:rsidP="00880EDF">
      <w:pPr>
        <w:rPr>
          <w:rFonts w:hint="eastAsia"/>
        </w:rPr>
      </w:pPr>
      <w:r>
        <w:rPr>
          <w:rFonts w:hint="eastAsia"/>
        </w:rPr>
        <w:t xml:space="preserve">            （2）大小写敏感</w:t>
      </w:r>
    </w:p>
    <w:p w14:paraId="69BCDF7F" w14:textId="60307555" w:rsidR="00880EDF" w:rsidRDefault="00880EDF" w:rsidP="00880EDF">
      <w:pPr>
        <w:rPr>
          <w:rFonts w:hint="eastAsia"/>
        </w:rPr>
      </w:pPr>
      <w:r>
        <w:rPr>
          <w:rFonts w:hint="eastAsia"/>
        </w:rPr>
        <w:t xml:space="preserve">            （3）不能使用关键字</w:t>
      </w:r>
    </w:p>
    <w:p w14:paraId="507CF620" w14:textId="076A766B" w:rsidR="00370BE5" w:rsidRDefault="00370BE5" w:rsidP="00880EDF">
      <w:pPr>
        <w:rPr>
          <w:rFonts w:hint="eastAsia"/>
        </w:rPr>
      </w:pPr>
      <w:r>
        <w:rPr>
          <w:rFonts w:hint="eastAsia"/>
        </w:rPr>
        <w:t>5、字符串格式化：</w:t>
      </w:r>
      <w:r w:rsidR="001F6384">
        <w:rPr>
          <w:rFonts w:hint="eastAsia"/>
        </w:rPr>
        <w:t>（1）</w:t>
      </w:r>
      <w:r>
        <w:rPr>
          <w:rFonts w:hint="eastAsia"/>
        </w:rPr>
        <w:t>语法：</w:t>
      </w:r>
      <w:r w:rsidR="00082C79">
        <w:rPr>
          <w:rFonts w:hint="eastAsia"/>
        </w:rPr>
        <w:t>在双引号中放入占位符，后面进行对应即可</w:t>
      </w:r>
    </w:p>
    <w:p w14:paraId="57EC55B8" w14:textId="51F7A515" w:rsidR="00082C79" w:rsidRDefault="00082C79" w:rsidP="00880EDF">
      <w:pPr>
        <w:rPr>
          <w:rFonts w:hint="eastAsia"/>
        </w:rPr>
      </w:pPr>
      <w:r>
        <w:rPr>
          <w:noProof/>
        </w:rPr>
        <w:drawing>
          <wp:inline distT="0" distB="0" distL="0" distR="0" wp14:anchorId="4EA3A772" wp14:editId="1FFD42C8">
            <wp:extent cx="3708400" cy="2152650"/>
            <wp:effectExtent l="0" t="0" r="6350" b="0"/>
            <wp:docPr id="745517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4D1A" w14:textId="2E38593B" w:rsidR="00082C79" w:rsidRDefault="00082C79" w:rsidP="00880EDF">
      <w:pPr>
        <w:rPr>
          <w:rFonts w:hint="eastAsia"/>
        </w:rPr>
      </w:pPr>
      <w:r>
        <w:rPr>
          <w:rFonts w:hint="eastAsia"/>
        </w:rPr>
        <w:t xml:space="preserve">                  </w:t>
      </w:r>
      <w:r w:rsidR="001F6384">
        <w:rPr>
          <w:rFonts w:hint="eastAsia"/>
        </w:rPr>
        <w:t>（2）</w:t>
      </w:r>
      <w:r>
        <w:rPr>
          <w:rFonts w:hint="eastAsia"/>
        </w:rPr>
        <w:t>种类：%s 字符串的占位   %d 整型的占位   %f 浮点型的占位</w:t>
      </w:r>
    </w:p>
    <w:p w14:paraId="088ED6A3" w14:textId="716BA88D" w:rsidR="00082C79" w:rsidRDefault="00082C79" w:rsidP="00880EDF">
      <w:pPr>
        <w:rPr>
          <w:rFonts w:hint="eastAsia"/>
        </w:rPr>
      </w:pPr>
      <w:r>
        <w:rPr>
          <w:rFonts w:hint="eastAsia"/>
        </w:rPr>
        <w:t xml:space="preserve">                  </w:t>
      </w:r>
      <w:r w:rsidR="001F6384">
        <w:rPr>
          <w:rFonts w:hint="eastAsia"/>
        </w:rPr>
        <w:t>（3）</w:t>
      </w:r>
      <w:r>
        <w:rPr>
          <w:rFonts w:hint="eastAsia"/>
        </w:rPr>
        <w:t>数字的精度控制：</w:t>
      </w:r>
      <w:r w:rsidR="001F6384">
        <w:rPr>
          <w:rFonts w:hint="eastAsia"/>
        </w:rPr>
        <w:t>当宽度限制小于数字本身不会生效</w:t>
      </w:r>
    </w:p>
    <w:p w14:paraId="44BABD02" w14:textId="4A4BB44A" w:rsidR="001F6384" w:rsidRDefault="001F6384" w:rsidP="00880ED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EE06A" wp14:editId="3BCACB54">
            <wp:extent cx="5270500" cy="1276350"/>
            <wp:effectExtent l="0" t="0" r="6350" b="0"/>
            <wp:docPr id="12855469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0097" w14:textId="38460188" w:rsidR="001F6384" w:rsidRDefault="001F6384" w:rsidP="00785F6C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快速格式化：</w:t>
      </w:r>
      <w:r w:rsidR="00785F6C">
        <w:rPr>
          <w:rFonts w:hint="eastAsia"/>
        </w:rPr>
        <w:t>缺点：不限制类型，不做精度控制</w:t>
      </w:r>
    </w:p>
    <w:p w14:paraId="2DEEABEA" w14:textId="3227D148" w:rsidR="00785F6C" w:rsidRDefault="00785F6C" w:rsidP="00785F6C">
      <w:pPr>
        <w:pStyle w:val="a9"/>
        <w:ind w:left="1080"/>
        <w:rPr>
          <w:rFonts w:hint="eastAsia"/>
        </w:rPr>
      </w:pPr>
      <w:r>
        <w:rPr>
          <w:rFonts w:hint="eastAsia"/>
        </w:rPr>
        <w:t xml:space="preserve">            语法：</w:t>
      </w:r>
      <w:r>
        <w:rPr>
          <w:noProof/>
        </w:rPr>
        <w:drawing>
          <wp:inline distT="0" distB="0" distL="0" distR="0" wp14:anchorId="3C947AF8" wp14:editId="6B90A259">
            <wp:extent cx="4407126" cy="990651"/>
            <wp:effectExtent l="0" t="0" r="0" b="0"/>
            <wp:docPr id="177064848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8483" name="图片 1" descr="图形用户界面, 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FC57" w14:textId="2CD1EF6A" w:rsidR="00785F6C" w:rsidRDefault="00785F6C" w:rsidP="00785F6C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对表达式格式化：即将乘除之类的不赋值，直接放入到字符串中</w:t>
      </w:r>
    </w:p>
    <w:p w14:paraId="5C65148B" w14:textId="696335D5" w:rsidR="00785F6C" w:rsidRDefault="00785F6C" w:rsidP="00785F6C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1E152A09" wp14:editId="57714BB8">
            <wp:extent cx="2609984" cy="1092256"/>
            <wp:effectExtent l="0" t="0" r="0" b="0"/>
            <wp:docPr id="19362938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9384" name="图片 1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CDFF" w14:textId="19BFE934" w:rsidR="00785F6C" w:rsidRDefault="00785F6C" w:rsidP="00785F6C">
      <w:pPr>
        <w:rPr>
          <w:rFonts w:hint="eastAsia"/>
        </w:rPr>
      </w:pPr>
      <w:r>
        <w:rPr>
          <w:rFonts w:hint="eastAsia"/>
        </w:rPr>
        <w:t>6、数据的输入</w:t>
      </w:r>
    </w:p>
    <w:p w14:paraId="2D294CE8" w14:textId="77777777" w:rsidR="001F68F8" w:rsidRDefault="00785F6C" w:rsidP="00785F6C">
      <w:pPr>
        <w:rPr>
          <w:rFonts w:hint="eastAsia"/>
        </w:rPr>
      </w:pPr>
      <w:r>
        <w:rPr>
          <w:rFonts w:hint="eastAsia"/>
        </w:rPr>
        <w:t>（1）作用：用户输入信息</w:t>
      </w:r>
    </w:p>
    <w:p w14:paraId="30FD8DC5" w14:textId="2E3472EA" w:rsidR="001F68F8" w:rsidRDefault="001F68F8" w:rsidP="00785F6C">
      <w:pPr>
        <w:rPr>
          <w:rFonts w:hint="eastAsia"/>
        </w:rPr>
      </w:pPr>
      <w:r>
        <w:rPr>
          <w:rFonts w:hint="eastAsia"/>
        </w:rPr>
        <w:t>（2）语法：num1=input(</w:t>
      </w:r>
      <w:r>
        <w:t>“</w:t>
      </w:r>
      <w:r>
        <w:rPr>
          <w:rFonts w:hint="eastAsia"/>
        </w:rPr>
        <w:t>这里可以放入提示信息</w:t>
      </w:r>
      <w:r>
        <w:t>”</w:t>
      </w:r>
      <w:r>
        <w:rPr>
          <w:rFonts w:hint="eastAsia"/>
        </w:rPr>
        <w:t>)</w:t>
      </w:r>
    </w:p>
    <w:p w14:paraId="510D09D1" w14:textId="10DE48DA" w:rsidR="001F68F8" w:rsidRDefault="001F68F8" w:rsidP="00785F6C">
      <w:pPr>
        <w:rPr>
          <w:rFonts w:hint="eastAsia"/>
        </w:rPr>
      </w:pPr>
      <w:r>
        <w:rPr>
          <w:rFonts w:hint="eastAsia"/>
        </w:rPr>
        <w:t>（3）注意：输入的信息都认为是字符串，如果要赋值给其他类型变量，需要进行强转</w:t>
      </w:r>
    </w:p>
    <w:p w14:paraId="5E010C90" w14:textId="5899F109" w:rsidR="001F68F8" w:rsidRDefault="001F68F8" w:rsidP="00785F6C">
      <w:pPr>
        <w:rPr>
          <w:rFonts w:hint="eastAsia"/>
        </w:rPr>
      </w:pPr>
      <w:r>
        <w:rPr>
          <w:rFonts w:hint="eastAsia"/>
        </w:rPr>
        <w:t>7、布尔类型和比价运算符：基本与Java和C++保持一致</w:t>
      </w:r>
    </w:p>
    <w:p w14:paraId="28C2B87C" w14:textId="78D6201E" w:rsidR="001F68F8" w:rsidRDefault="001F68F8" w:rsidP="00785F6C">
      <w:pPr>
        <w:rPr>
          <w:rFonts w:hint="eastAsia"/>
        </w:rPr>
      </w:pPr>
      <w:r>
        <w:rPr>
          <w:rFonts w:hint="eastAsia"/>
        </w:rPr>
        <w:t>8、判断</w:t>
      </w:r>
      <w:r w:rsidR="00404BBB">
        <w:rPr>
          <w:rFonts w:hint="eastAsia"/>
        </w:rPr>
        <w:t>结构</w:t>
      </w:r>
      <w:r>
        <w:rPr>
          <w:rFonts w:hint="eastAsia"/>
        </w:rPr>
        <w:t>：语法：if 判断标准:</w:t>
      </w:r>
      <w:r w:rsidR="00027013">
        <w:rPr>
          <w:rFonts w:hint="eastAsia"/>
        </w:rPr>
        <w:t xml:space="preserve"> </w:t>
      </w:r>
      <w:r w:rsidR="00027013">
        <w:t>……</w:t>
      </w:r>
    </w:p>
    <w:p w14:paraId="4AC170DD" w14:textId="29A6BBCB" w:rsidR="00027013" w:rsidRDefault="00027013" w:rsidP="00785F6C">
      <w:pPr>
        <w:rPr>
          <w:rFonts w:hint="eastAsia"/>
        </w:rPr>
      </w:pPr>
      <w:r>
        <w:rPr>
          <w:rFonts w:hint="eastAsia"/>
        </w:rPr>
        <w:t xml:space="preserve">                   elif 判断标准：</w:t>
      </w:r>
      <w:r>
        <w:t>……</w:t>
      </w:r>
    </w:p>
    <w:p w14:paraId="355C43D3" w14:textId="1515B8EA" w:rsidR="00027013" w:rsidRDefault="00027013" w:rsidP="00785F6C">
      <w:pPr>
        <w:rPr>
          <w:rFonts w:hint="eastAsia"/>
        </w:rPr>
      </w:pPr>
      <w:r>
        <w:rPr>
          <w:rFonts w:hint="eastAsia"/>
        </w:rPr>
        <w:t xml:space="preserve">                   else: </w:t>
      </w:r>
      <w:r>
        <w:t>……</w:t>
      </w:r>
    </w:p>
    <w:p w14:paraId="41B091C0" w14:textId="72DE7DE1" w:rsidR="00404BBB" w:rsidRPr="00404BBB" w:rsidRDefault="00404BBB" w:rsidP="00785F6C">
      <w:pPr>
        <w:rPr>
          <w:rFonts w:hint="eastAsia"/>
        </w:rPr>
      </w:pPr>
      <w:r>
        <w:rPr>
          <w:rFonts w:hint="eastAsia"/>
        </w:rPr>
        <w:t>9、循环结构：（1）while循环：</w:t>
      </w:r>
      <w:r>
        <w:rPr>
          <w:rFonts w:hint="eastAsia"/>
          <w:noProof/>
        </w:rPr>
        <w:lastRenderedPageBreak/>
        <w:drawing>
          <wp:inline distT="0" distB="0" distL="0" distR="0" wp14:anchorId="0A298B4E" wp14:editId="0477615A">
            <wp:extent cx="5270500" cy="1670050"/>
            <wp:effectExtent l="0" t="0" r="6350" b="6350"/>
            <wp:docPr id="3838260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36B1" w14:textId="04BFE6FE" w:rsidR="00404BBB" w:rsidRDefault="00404BBB" w:rsidP="00785F6C">
      <w:pPr>
        <w:rPr>
          <w:rFonts w:hint="eastAsia"/>
        </w:rPr>
      </w:pPr>
      <w:r>
        <w:rPr>
          <w:rFonts w:hint="eastAsia"/>
        </w:rPr>
        <w:t>（2）for循环：类似于Java中的增强for</w:t>
      </w:r>
    </w:p>
    <w:p w14:paraId="0511DAEE" w14:textId="0853D8FF" w:rsidR="00404BBB" w:rsidRDefault="00404BBB" w:rsidP="00785F6C">
      <w:pPr>
        <w:rPr>
          <w:rFonts w:hint="eastAsia"/>
        </w:rPr>
      </w:pPr>
      <w:r>
        <w:rPr>
          <w:rFonts w:hint="eastAsia"/>
        </w:rPr>
        <w:t xml:space="preserve">              for </w:t>
      </w:r>
      <w:r w:rsidR="00F14415">
        <w:rPr>
          <w:rFonts w:hint="eastAsia"/>
        </w:rPr>
        <w:t>临时</w:t>
      </w:r>
      <w:r>
        <w:rPr>
          <w:rFonts w:hint="eastAsia"/>
        </w:rPr>
        <w:t xml:space="preserve">变量 in </w:t>
      </w:r>
      <w:r w:rsidR="00F14415">
        <w:rPr>
          <w:rFonts w:hint="eastAsia"/>
        </w:rPr>
        <w:t>待处理的数据集（字符串、列表、元组等）</w:t>
      </w:r>
    </w:p>
    <w:p w14:paraId="5BB68B26" w14:textId="5DC2945B" w:rsidR="00F14415" w:rsidRDefault="00F14415" w:rsidP="00F14415">
      <w:pPr>
        <w:ind w:left="1760" w:hangingChars="800" w:hanging="1760"/>
        <w:rPr>
          <w:rFonts w:hint="eastAsia"/>
        </w:rPr>
      </w:pPr>
      <w:r>
        <w:rPr>
          <w:rFonts w:hint="eastAsia"/>
        </w:rPr>
        <w:t xml:space="preserve">     range语句：range（num）：获取一个从0开始，到num结束的数字序列（不包含num本身）</w:t>
      </w:r>
    </w:p>
    <w:p w14:paraId="155FD0C9" w14:textId="00052B0D" w:rsidR="00F14415" w:rsidRDefault="00F14415" w:rsidP="00F14415">
      <w:pPr>
        <w:ind w:left="1760" w:hangingChars="800" w:hanging="1760"/>
        <w:rPr>
          <w:rFonts w:hint="eastAsia"/>
        </w:rPr>
      </w:pPr>
      <w:r>
        <w:rPr>
          <w:rFonts w:hint="eastAsia"/>
        </w:rPr>
        <w:t xml:space="preserve">                range（num1，num2），从num1开始到num2结束，不包含num2</w:t>
      </w:r>
    </w:p>
    <w:p w14:paraId="4B744A7C" w14:textId="3E2E08D0" w:rsidR="00F14415" w:rsidRDefault="00F14415" w:rsidP="00F14415">
      <w:pPr>
        <w:ind w:left="1760" w:hangingChars="800" w:hanging="1760"/>
        <w:rPr>
          <w:rFonts w:hint="eastAsia"/>
        </w:rPr>
      </w:pPr>
      <w:r>
        <w:rPr>
          <w:rFonts w:hint="eastAsia"/>
        </w:rPr>
        <w:t xml:space="preserve">                range（num1，num2，step），step为步数，即每次递增的值，如2,4,6，步数就是2</w:t>
      </w:r>
    </w:p>
    <w:p w14:paraId="4A5CE926" w14:textId="556FBDD9" w:rsidR="00F14415" w:rsidRDefault="00F14415" w:rsidP="00F14415">
      <w:pPr>
        <w:ind w:left="2420" w:hangingChars="1100" w:hanging="2420"/>
        <w:rPr>
          <w:rFonts w:hint="eastAsia"/>
        </w:rPr>
      </w:pPr>
      <w:r>
        <w:rPr>
          <w:rFonts w:hint="eastAsia"/>
        </w:rPr>
        <w:t>（3）for循环的作用域：在Python中，是通过缩进来控制作用于的，即对齐的为统一作用域，如果不对齐，则更换作用域</w:t>
      </w:r>
    </w:p>
    <w:p w14:paraId="4ED6EC44" w14:textId="276225E1" w:rsidR="00F14415" w:rsidRDefault="00F14415" w:rsidP="00F14415">
      <w:pPr>
        <w:rPr>
          <w:rFonts w:hint="eastAsia"/>
        </w:rPr>
      </w:pPr>
      <w:r>
        <w:rPr>
          <w:rFonts w:hint="eastAsia"/>
        </w:rPr>
        <w:t>（4）终结语句：break和continue，用法</w:t>
      </w:r>
      <w:r w:rsidR="00A21F40">
        <w:rPr>
          <w:rFonts w:hint="eastAsia"/>
        </w:rPr>
        <w:t>与Java和C++保持一致</w:t>
      </w:r>
    </w:p>
    <w:p w14:paraId="58DD9E23" w14:textId="77777777" w:rsidR="00BA667C" w:rsidRDefault="00BA667C" w:rsidP="00F14415">
      <w:pPr>
        <w:rPr>
          <w:rFonts w:hint="eastAsia"/>
        </w:rPr>
      </w:pPr>
    </w:p>
    <w:p w14:paraId="66F4535C" w14:textId="4E6D71DC" w:rsidR="00BA667C" w:rsidRDefault="00BA667C" w:rsidP="00F14415">
      <w:pPr>
        <w:rPr>
          <w:rFonts w:hint="eastAsia"/>
        </w:rPr>
      </w:pPr>
      <w:r>
        <w:rPr>
          <w:rFonts w:hint="eastAsia"/>
        </w:rPr>
        <w:t>10、函数</w:t>
      </w:r>
    </w:p>
    <w:p w14:paraId="755845B8" w14:textId="21ADC581" w:rsidR="00BA667C" w:rsidRDefault="00BA667C" w:rsidP="00BA667C">
      <w:pPr>
        <w:ind w:firstLine="440"/>
        <w:rPr>
          <w:rFonts w:hint="eastAsia"/>
        </w:rPr>
      </w:pPr>
      <w:r>
        <w:rPr>
          <w:rFonts w:hint="eastAsia"/>
        </w:rPr>
        <w:t>（1）语法：def 函数名（参数）：</w:t>
      </w:r>
    </w:p>
    <w:p w14:paraId="61981014" w14:textId="5E2E7185" w:rsidR="00BA667C" w:rsidRDefault="00BA667C" w:rsidP="00BA667C">
      <w:pPr>
        <w:ind w:firstLine="440"/>
        <w:rPr>
          <w:rFonts w:hint="eastAsia"/>
        </w:rPr>
      </w:pPr>
      <w:r>
        <w:rPr>
          <w:rFonts w:hint="eastAsia"/>
        </w:rPr>
        <w:t xml:space="preserve">               函数体</w:t>
      </w:r>
    </w:p>
    <w:p w14:paraId="606C5BBC" w14:textId="24B4496B" w:rsidR="00BA667C" w:rsidRDefault="00BA667C" w:rsidP="00BA667C">
      <w:pPr>
        <w:ind w:firstLine="440"/>
        <w:rPr>
          <w:rFonts w:hint="eastAsia"/>
        </w:rPr>
      </w:pPr>
      <w:r>
        <w:rPr>
          <w:rFonts w:hint="eastAsia"/>
        </w:rPr>
        <w:t xml:space="preserve">               return 返回值</w:t>
      </w:r>
    </w:p>
    <w:p w14:paraId="1E237FA2" w14:textId="0C4F7F97" w:rsidR="00BA667C" w:rsidRDefault="00BA667C" w:rsidP="00BA667C">
      <w:pPr>
        <w:ind w:firstLine="440"/>
        <w:rPr>
          <w:rFonts w:hint="eastAsia"/>
        </w:rPr>
      </w:pPr>
      <w:r>
        <w:rPr>
          <w:rFonts w:hint="eastAsia"/>
        </w:rPr>
        <w:t xml:space="preserve">  （2）注意：当没有返回值的时候，返回的是None，在判断中相当于false</w:t>
      </w:r>
    </w:p>
    <w:p w14:paraId="550741D9" w14:textId="0BDB9FA4" w:rsidR="00BA667C" w:rsidRDefault="00BA667C" w:rsidP="00BA667C">
      <w:pPr>
        <w:ind w:firstLine="440"/>
        <w:rPr>
          <w:rFonts w:hint="eastAsia"/>
        </w:rPr>
      </w:pPr>
      <w:r>
        <w:rPr>
          <w:rFonts w:hint="eastAsia"/>
        </w:rPr>
        <w:t xml:space="preserve">    基本的结构等各方面和Java基本一致</w:t>
      </w:r>
    </w:p>
    <w:p w14:paraId="2341BF3D" w14:textId="77777777" w:rsidR="00541721" w:rsidRDefault="00BA667C" w:rsidP="00541721">
      <w:pPr>
        <w:rPr>
          <w:rFonts w:hint="eastAsia"/>
        </w:rPr>
      </w:pPr>
      <w:r>
        <w:rPr>
          <w:rFonts w:hint="eastAsia"/>
        </w:rPr>
        <w:t>11、数据容器</w:t>
      </w:r>
    </w:p>
    <w:p w14:paraId="03634595" w14:textId="2C52486D" w:rsidR="00541721" w:rsidRDefault="00541721" w:rsidP="00541721">
      <w:pPr>
        <w:rPr>
          <w:rFonts w:hint="eastAsia"/>
        </w:rPr>
      </w:pPr>
      <w:r>
        <w:rPr>
          <w:rFonts w:hint="eastAsia"/>
        </w:rPr>
        <w:t>（1）</w:t>
      </w:r>
      <w:r w:rsidR="00BA667C">
        <w:rPr>
          <w:rFonts w:hint="eastAsia"/>
        </w:rPr>
        <w:t>定义：类似于Java中的集合和数组的结合</w:t>
      </w:r>
    </w:p>
    <w:p w14:paraId="4D127A93" w14:textId="23582D8A" w:rsidR="006B684C" w:rsidRDefault="00541721" w:rsidP="00541721">
      <w:pPr>
        <w:rPr>
          <w:rFonts w:hint="eastAsia"/>
        </w:rPr>
      </w:pPr>
      <w:r>
        <w:rPr>
          <w:rFonts w:hint="eastAsia"/>
        </w:rPr>
        <w:t>（2）List：就是Java中的单列集合List，可以存储不同的数据类型，可以嵌套</w:t>
      </w:r>
    </w:p>
    <w:p w14:paraId="58CB1113" w14:textId="34FEE214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查询功能：列表.index（元素），返回该元素的下标</w:t>
      </w:r>
    </w:p>
    <w:p w14:paraId="39D55BE3" w14:textId="3FB3B340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插入：列表.insert（位置索引,要插入的内容），此时插入内容的索引就是该</w:t>
      </w:r>
      <w:r>
        <w:rPr>
          <w:rFonts w:hint="eastAsia"/>
        </w:rPr>
        <w:lastRenderedPageBreak/>
        <w:t>位置索引，原来的在这索引之后的元素都自动向后移位</w:t>
      </w:r>
    </w:p>
    <w:p w14:paraId="046C8E53" w14:textId="793EDC33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追加：方式一：列表.append（要加入的内容）</w:t>
      </w:r>
    </w:p>
    <w:p w14:paraId="5315B0D6" w14:textId="702B59D5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      方式二：列表.extend（其它容器）</w:t>
      </w:r>
    </w:p>
    <w:p w14:paraId="1D0C1D5C" w14:textId="05988AC7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删除：方法一：del 列表[下标]</w:t>
      </w:r>
    </w:p>
    <w:p w14:paraId="4109CD5C" w14:textId="7B244432" w:rsidR="006B684C" w:rsidRDefault="006B684C" w:rsidP="00541721">
      <w:pPr>
        <w:rPr>
          <w:rFonts w:hint="eastAsia"/>
        </w:rPr>
      </w:pPr>
      <w:r>
        <w:rPr>
          <w:rFonts w:hint="eastAsia"/>
        </w:rPr>
        <w:t xml:space="preserve">                方法二：列表.pop（下标）    此方式会有返回值，即删除的元素</w:t>
      </w:r>
    </w:p>
    <w:p w14:paraId="76523E07" w14:textId="52D48901" w:rsidR="00F07066" w:rsidRDefault="00F07066" w:rsidP="00541721">
      <w:pPr>
        <w:rPr>
          <w:rFonts w:hint="eastAsia"/>
        </w:rPr>
      </w:pPr>
      <w:r>
        <w:rPr>
          <w:rFonts w:hint="eastAsia"/>
        </w:rPr>
        <w:t xml:space="preserve">                方法三：列表.remove（要删除的元素），会从前向后，删掉第一个出现的</w:t>
      </w:r>
      <w:r w:rsidR="00E3617E">
        <w:rPr>
          <w:rFonts w:hint="eastAsia"/>
        </w:rPr>
        <w:t>该</w:t>
      </w:r>
      <w:r>
        <w:rPr>
          <w:rFonts w:hint="eastAsia"/>
        </w:rPr>
        <w:t>元素</w:t>
      </w:r>
    </w:p>
    <w:p w14:paraId="4BCA056F" w14:textId="76406479" w:rsidR="00F07066" w:rsidRDefault="00F07066" w:rsidP="00541721">
      <w:pPr>
        <w:rPr>
          <w:rFonts w:hint="eastAsia"/>
        </w:rPr>
      </w:pPr>
      <w:r>
        <w:rPr>
          <w:rFonts w:hint="eastAsia"/>
        </w:rPr>
        <w:t xml:space="preserve">          清空：列表.</w:t>
      </w:r>
      <w:r w:rsidR="00E3617E">
        <w:rPr>
          <w:rFonts w:hint="eastAsia"/>
        </w:rPr>
        <w:t>clear</w:t>
      </w:r>
      <w:r>
        <w:rPr>
          <w:rFonts w:hint="eastAsia"/>
        </w:rPr>
        <w:t>（）</w:t>
      </w:r>
    </w:p>
    <w:p w14:paraId="0F512D0A" w14:textId="4ADD022C" w:rsidR="00F07066" w:rsidRDefault="00F07066" w:rsidP="00541721">
      <w:pPr>
        <w:rPr>
          <w:rFonts w:hint="eastAsia"/>
        </w:rPr>
      </w:pPr>
      <w:r>
        <w:rPr>
          <w:rFonts w:hint="eastAsia"/>
        </w:rPr>
        <w:t xml:space="preserve">          统计某元素出现的个数：列表.count（元素）</w:t>
      </w:r>
    </w:p>
    <w:p w14:paraId="4511432B" w14:textId="44BD643E" w:rsidR="00F07066" w:rsidRDefault="00F07066" w:rsidP="00541721">
      <w:pPr>
        <w:rPr>
          <w:rFonts w:hint="eastAsia"/>
        </w:rPr>
      </w:pPr>
      <w:r>
        <w:rPr>
          <w:rFonts w:hint="eastAsia"/>
        </w:rPr>
        <w:t xml:space="preserve">          容器中元素个数：len（列表）</w:t>
      </w:r>
    </w:p>
    <w:p w14:paraId="10CE4BB8" w14:textId="77777777" w:rsidR="00E3617E" w:rsidRDefault="00E3617E" w:rsidP="00541721">
      <w:pPr>
        <w:rPr>
          <w:rFonts w:hint="eastAsia"/>
        </w:rPr>
      </w:pPr>
    </w:p>
    <w:p w14:paraId="75A829B0" w14:textId="77777777" w:rsidR="00E3617E" w:rsidRDefault="00E3617E" w:rsidP="00E3617E">
      <w:pPr>
        <w:rPr>
          <w:rFonts w:hint="eastAsia"/>
        </w:rPr>
      </w:pPr>
    </w:p>
    <w:p w14:paraId="2AC6D9DB" w14:textId="295358ED" w:rsidR="00E3617E" w:rsidRDefault="00E3617E" w:rsidP="009051C0">
      <w:pPr>
        <w:ind w:firstLineChars="100" w:firstLine="220"/>
        <w:rPr>
          <w:rFonts w:hint="eastAsia"/>
        </w:rPr>
      </w:pPr>
      <w:r>
        <w:rPr>
          <w:rFonts w:hint="eastAsia"/>
        </w:rPr>
        <w:t>（3）元组：定义：是一个容器，内容不可以被修改</w:t>
      </w:r>
    </w:p>
    <w:p w14:paraId="4760FEC1" w14:textId="4F160FAE" w:rsidR="00E3617E" w:rsidRDefault="00E3617E" w:rsidP="00E3617E">
      <w:pPr>
        <w:rPr>
          <w:rFonts w:hint="eastAsia"/>
        </w:rPr>
      </w:pPr>
      <w:r>
        <w:rPr>
          <w:rFonts w:hint="eastAsia"/>
        </w:rPr>
        <w:t xml:space="preserve">           语法：</w:t>
      </w:r>
      <w:r w:rsidR="00B85D2D">
        <w:rPr>
          <w:rFonts w:hint="eastAsia"/>
        </w:rPr>
        <w:t>变量名=（元素1、元素2、元素3）   //可以是不同的数据类型</w:t>
      </w:r>
    </w:p>
    <w:p w14:paraId="1299B08A" w14:textId="15339000" w:rsidR="00B85D2D" w:rsidRDefault="00B85D2D" w:rsidP="00E3617E">
      <w:pPr>
        <w:rPr>
          <w:rFonts w:hint="eastAsia"/>
        </w:rPr>
      </w:pPr>
      <w:r>
        <w:rPr>
          <w:rFonts w:hint="eastAsia"/>
        </w:rPr>
        <w:t xml:space="preserve">                 变量名=（）  //空元组</w:t>
      </w:r>
    </w:p>
    <w:p w14:paraId="77DAF3D6" w14:textId="4B77F0A8" w:rsidR="00B85D2D" w:rsidRDefault="00B85D2D" w:rsidP="00E3617E">
      <w:pPr>
        <w:rPr>
          <w:rFonts w:hint="eastAsia"/>
        </w:rPr>
      </w:pPr>
      <w:r>
        <w:rPr>
          <w:rFonts w:hint="eastAsia"/>
        </w:rPr>
        <w:t xml:space="preserve">                 变量名=tuple（）  //空元组</w:t>
      </w:r>
    </w:p>
    <w:p w14:paraId="46E5F7D9" w14:textId="7AE95E02" w:rsidR="00B85D2D" w:rsidRDefault="00B85D2D" w:rsidP="00E3617E">
      <w:pPr>
        <w:rPr>
          <w:rFonts w:hint="eastAsia"/>
        </w:rPr>
      </w:pPr>
      <w:r>
        <w:rPr>
          <w:rFonts w:hint="eastAsia"/>
        </w:rPr>
        <w:t xml:space="preserve">        常用方法：index（） 查找某个元素，返回下标值</w:t>
      </w:r>
    </w:p>
    <w:p w14:paraId="539DC0D9" w14:textId="1D5C9B7E" w:rsidR="00B85D2D" w:rsidRDefault="00B85D2D" w:rsidP="00E3617E">
      <w:pPr>
        <w:rPr>
          <w:rFonts w:hint="eastAsia"/>
        </w:rPr>
      </w:pPr>
      <w:r>
        <w:rPr>
          <w:rFonts w:hint="eastAsia"/>
        </w:rPr>
        <w:t xml:space="preserve">                  Count（） 统计出现某个元素的次数</w:t>
      </w:r>
    </w:p>
    <w:p w14:paraId="37A1339C" w14:textId="1A49B99C" w:rsidR="00B85D2D" w:rsidRDefault="00B85D2D" w:rsidP="00E3617E">
      <w:pPr>
        <w:rPr>
          <w:rFonts w:hint="eastAsia"/>
        </w:rPr>
      </w:pPr>
      <w:r>
        <w:rPr>
          <w:rFonts w:hint="eastAsia"/>
        </w:rPr>
        <w:t xml:space="preserve">                  Len（元组） 元组中元素的个数</w:t>
      </w:r>
    </w:p>
    <w:p w14:paraId="10AB6626" w14:textId="77777777" w:rsidR="009051C0" w:rsidRDefault="00B85D2D" w:rsidP="009051C0">
      <w:pPr>
        <w:rPr>
          <w:rFonts w:hint="eastAsia"/>
        </w:rPr>
      </w:pPr>
      <w:r>
        <w:rPr>
          <w:rFonts w:hint="eastAsia"/>
        </w:rPr>
        <w:t xml:space="preserve">        特点：允许数据的重复，按照下标有序排列，不允许修改</w:t>
      </w:r>
    </w:p>
    <w:p w14:paraId="530DE0AE" w14:textId="6F9819E5" w:rsidR="009051C0" w:rsidRDefault="00B85D2D" w:rsidP="009051C0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字符串（str）</w:t>
      </w:r>
      <w:r w:rsidR="009051C0">
        <w:rPr>
          <w:rFonts w:hint="eastAsia"/>
        </w:rPr>
        <w:t>：</w:t>
      </w:r>
    </w:p>
    <w:p w14:paraId="359D8411" w14:textId="7B00D7F1" w:rsidR="009051C0" w:rsidRDefault="009051C0" w:rsidP="009051C0">
      <w:pPr>
        <w:pStyle w:val="a9"/>
        <w:ind w:left="1080"/>
        <w:rPr>
          <w:rFonts w:hint="eastAsia"/>
        </w:rPr>
      </w:pPr>
      <w:r>
        <w:rPr>
          <w:rFonts w:hint="eastAsia"/>
        </w:rPr>
        <w:t>负下标：在Python中支持数组使用负下标，即假设长度为10的数组，正下标为0的元素，负下标为-10；此后一次递增，一直递增到-1</w:t>
      </w:r>
    </w:p>
    <w:p w14:paraId="17316C24" w14:textId="77777777" w:rsidR="009051C0" w:rsidRDefault="009051C0" w:rsidP="009051C0">
      <w:pPr>
        <w:pStyle w:val="a9"/>
        <w:ind w:left="1080"/>
        <w:rPr>
          <w:rFonts w:hint="eastAsia"/>
        </w:rPr>
      </w:pPr>
    </w:p>
    <w:p w14:paraId="65F706F5" w14:textId="778D1BE8" w:rsidR="009051C0" w:rsidRDefault="009051C0" w:rsidP="009051C0">
      <w:pPr>
        <w:pStyle w:val="a9"/>
        <w:ind w:left="1080"/>
        <w:rPr>
          <w:rFonts w:hint="eastAsia"/>
        </w:rPr>
      </w:pPr>
      <w:r>
        <w:rPr>
          <w:rFonts w:hint="eastAsia"/>
        </w:rPr>
        <w:t>特点：无法修改，修改只会得到一个新的字符串</w:t>
      </w:r>
    </w:p>
    <w:p w14:paraId="62A86E36" w14:textId="5B2967B4" w:rsidR="00174D29" w:rsidRDefault="00174D29" w:rsidP="009051C0">
      <w:pPr>
        <w:pStyle w:val="a9"/>
        <w:ind w:left="1080"/>
        <w:rPr>
          <w:rFonts w:hint="eastAsia"/>
        </w:rPr>
      </w:pPr>
      <w:r>
        <w:rPr>
          <w:rFonts w:hint="eastAsia"/>
        </w:rPr>
        <w:t>常见方法：</w:t>
      </w:r>
    </w:p>
    <w:p w14:paraId="5EBFB6DD" w14:textId="7CA9F5AA" w:rsidR="00174D29" w:rsidRDefault="00174D29" w:rsidP="009051C0">
      <w:pPr>
        <w:pStyle w:val="a9"/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4273D8" wp14:editId="569ECED6">
            <wp:extent cx="5194567" cy="3886400"/>
            <wp:effectExtent l="0" t="0" r="6350" b="0"/>
            <wp:docPr id="19934639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399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6CFD" w14:textId="7A2127AE" w:rsidR="00174D29" w:rsidRDefault="00174D29" w:rsidP="00174D29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28FFB49D" wp14:editId="68D024FD">
            <wp:extent cx="2768742" cy="1054154"/>
            <wp:effectExtent l="0" t="0" r="0" b="0"/>
            <wp:docPr id="25234652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46526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6F5C" w14:textId="428D2299" w:rsidR="00174D29" w:rsidRDefault="00174D29" w:rsidP="00174D29">
      <w:pPr>
        <w:pStyle w:val="a9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序列</w:t>
      </w:r>
    </w:p>
    <w:p w14:paraId="3B32A2D8" w14:textId="619DC682" w:rsidR="00174D29" w:rsidRDefault="00174D29" w:rsidP="00174D29">
      <w:pPr>
        <w:pStyle w:val="a9"/>
        <w:ind w:left="1080"/>
        <w:rPr>
          <w:rFonts w:hint="eastAsia"/>
        </w:rPr>
      </w:pPr>
      <w:r>
        <w:rPr>
          <w:rFonts w:hint="eastAsia"/>
        </w:rPr>
        <w:t>定义：指内容连续，有序，可以使用下标索引的一类数据容器</w:t>
      </w:r>
    </w:p>
    <w:p w14:paraId="1EE798EA" w14:textId="1B2B8DB2" w:rsidR="00174D29" w:rsidRDefault="00174D29" w:rsidP="00174D29">
      <w:pPr>
        <w:pStyle w:val="a9"/>
        <w:ind w:left="1080"/>
        <w:rPr>
          <w:rFonts w:hint="eastAsia"/>
        </w:rPr>
      </w:pPr>
      <w:r>
        <w:rPr>
          <w:rFonts w:hint="eastAsia"/>
        </w:rPr>
        <w:t>种类：列表、元组、字符串</w:t>
      </w:r>
    </w:p>
    <w:p w14:paraId="03C79F44" w14:textId="4AFED132" w:rsidR="00174D29" w:rsidRDefault="00174D29" w:rsidP="00174D29">
      <w:pPr>
        <w:pStyle w:val="a9"/>
        <w:ind w:left="1080"/>
        <w:rPr>
          <w:rFonts w:hint="eastAsia"/>
        </w:rPr>
      </w:pPr>
      <w:r>
        <w:rPr>
          <w:rFonts w:hint="eastAsia"/>
        </w:rPr>
        <w:t>常见方法：切片：序列[起始下标：结束下标：步长]</w:t>
      </w:r>
    </w:p>
    <w:p w14:paraId="550210B6" w14:textId="79F910BC" w:rsidR="00046FE3" w:rsidRDefault="00046FE3" w:rsidP="00174D29">
      <w:pPr>
        <w:pStyle w:val="a9"/>
        <w:ind w:left="1080"/>
        <w:rPr>
          <w:rFonts w:hint="eastAsia"/>
        </w:rPr>
      </w:pPr>
      <w:r>
        <w:rPr>
          <w:rFonts w:hint="eastAsia"/>
        </w:rPr>
        <w:t xml:space="preserve">          注意：使用字符串切片的时候，可以使用负下标，不过起始和结束下标要和正下标反过来</w:t>
      </w:r>
    </w:p>
    <w:p w14:paraId="53087684" w14:textId="301712E1" w:rsidR="00046FE3" w:rsidRDefault="00046FE3" w:rsidP="00046FE3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10BEDD4D" wp14:editId="2BB7BF98">
            <wp:extent cx="1949550" cy="939848"/>
            <wp:effectExtent l="0" t="0" r="0" b="0"/>
            <wp:docPr id="1536826196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26196" name="图片 1" descr="图形用户界面, 文本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F531" w14:textId="53CAFB34" w:rsidR="00046FE3" w:rsidRDefault="00046FE3" w:rsidP="00046FE3">
      <w:pPr>
        <w:rPr>
          <w:rFonts w:hint="eastAsia"/>
        </w:rPr>
      </w:pPr>
      <w:r>
        <w:rPr>
          <w:rFonts w:hint="eastAsia"/>
        </w:rPr>
        <w:t>12、集合</w:t>
      </w:r>
    </w:p>
    <w:p w14:paraId="13A6AD52" w14:textId="6B97422C" w:rsidR="00046FE3" w:rsidRDefault="00046FE3" w:rsidP="00046FE3">
      <w:pPr>
        <w:rPr>
          <w:rFonts w:hint="eastAsia"/>
        </w:rPr>
      </w:pPr>
      <w:r>
        <w:rPr>
          <w:rFonts w:hint="eastAsia"/>
        </w:rPr>
        <w:t>（1）特点：去重、无序</w:t>
      </w:r>
    </w:p>
    <w:p w14:paraId="39D254B4" w14:textId="665B07F2" w:rsidR="00046FE3" w:rsidRDefault="005E48E9" w:rsidP="00046FE3">
      <w:pPr>
        <w:rPr>
          <w:rFonts w:hint="eastAsia"/>
        </w:rPr>
      </w:pPr>
      <w:r>
        <w:rPr>
          <w:rFonts w:hint="eastAsia"/>
        </w:rPr>
        <w:t>（2）语法：变量名={元素1、元素2、元素3}</w:t>
      </w:r>
    </w:p>
    <w:p w14:paraId="148A9C67" w14:textId="7BA8766F" w:rsidR="005E48E9" w:rsidRDefault="005E48E9" w:rsidP="00046FE3">
      <w:pPr>
        <w:rPr>
          <w:rFonts w:hint="eastAsia"/>
        </w:rPr>
      </w:pPr>
      <w:r>
        <w:rPr>
          <w:rFonts w:hint="eastAsia"/>
        </w:rPr>
        <w:t xml:space="preserve">           变量名=set（）      #定义空集合</w:t>
      </w:r>
    </w:p>
    <w:p w14:paraId="5D5055D3" w14:textId="65FD1D7B" w:rsidR="005E48E9" w:rsidRDefault="004464FF" w:rsidP="00046FE3">
      <w:pPr>
        <w:rPr>
          <w:rFonts w:hint="eastAsia"/>
        </w:rPr>
      </w:pPr>
      <w:r>
        <w:rPr>
          <w:rFonts w:hint="eastAsia"/>
        </w:rPr>
        <w:lastRenderedPageBreak/>
        <w:t xml:space="preserve">           常见方法：</w:t>
      </w:r>
      <w:r>
        <w:rPr>
          <w:noProof/>
        </w:rPr>
        <w:drawing>
          <wp:inline distT="0" distB="0" distL="0" distR="0" wp14:anchorId="3A60D6C5" wp14:editId="2F41A046">
            <wp:extent cx="3340272" cy="4432528"/>
            <wp:effectExtent l="0" t="0" r="0" b="6350"/>
            <wp:docPr id="286035478" name="图片 1" descr="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5478" name="图片 1" descr="文本, 聊天或短信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4F8B" w14:textId="3C3D0E93" w:rsidR="004464FF" w:rsidRDefault="004464FF" w:rsidP="00046FE3">
      <w:pPr>
        <w:rPr>
          <w:rFonts w:hint="eastAsia"/>
        </w:rPr>
      </w:pPr>
      <w:r>
        <w:rPr>
          <w:rFonts w:hint="eastAsia"/>
        </w:rPr>
        <w:t xml:space="preserve">                       </w:t>
      </w:r>
      <w:r>
        <w:rPr>
          <w:noProof/>
        </w:rPr>
        <w:drawing>
          <wp:inline distT="0" distB="0" distL="0" distR="0" wp14:anchorId="3739DCFD" wp14:editId="71819D07">
            <wp:extent cx="3238666" cy="2273417"/>
            <wp:effectExtent l="0" t="0" r="0" b="0"/>
            <wp:docPr id="12117097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09753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D417" w14:textId="6B67110C" w:rsidR="004464FF" w:rsidRDefault="004464FF" w:rsidP="00046FE3">
      <w:pPr>
        <w:rPr>
          <w:rFonts w:hint="eastAsia"/>
        </w:rPr>
      </w:pPr>
      <w:r>
        <w:rPr>
          <w:rFonts w:hint="eastAsia"/>
        </w:rPr>
        <w:t>13、字典</w:t>
      </w:r>
    </w:p>
    <w:p w14:paraId="389DA52A" w14:textId="6B0B6655" w:rsidR="004464FF" w:rsidRDefault="004464FF" w:rsidP="00046FE3">
      <w:pPr>
        <w:rPr>
          <w:rFonts w:hint="eastAsia"/>
        </w:rPr>
      </w:pPr>
      <w:r>
        <w:rPr>
          <w:rFonts w:hint="eastAsia"/>
        </w:rPr>
        <w:t>（1）</w:t>
      </w:r>
      <w:r w:rsidR="005A72A3">
        <w:rPr>
          <w:rFonts w:hint="eastAsia"/>
        </w:rPr>
        <w:t>特点：类似于Java中的双列集合，存在键值对，键除了字典外，可以是任意数据类型，值可以是任意数据类型</w:t>
      </w:r>
    </w:p>
    <w:p w14:paraId="52ADB959" w14:textId="4BC70EC0" w:rsidR="005A72A3" w:rsidRDefault="005A72A3" w:rsidP="00046FE3">
      <w:pPr>
        <w:rPr>
          <w:rFonts w:hint="eastAsia"/>
        </w:rPr>
      </w:pPr>
      <w:r>
        <w:rPr>
          <w:rFonts w:hint="eastAsia"/>
        </w:rPr>
        <w:lastRenderedPageBreak/>
        <w:t>（2）语法：</w:t>
      </w:r>
      <w:r>
        <w:rPr>
          <w:noProof/>
        </w:rPr>
        <w:drawing>
          <wp:inline distT="0" distB="0" distL="0" distR="0" wp14:anchorId="2E8DC46D" wp14:editId="5A259D3A">
            <wp:extent cx="3638737" cy="3949903"/>
            <wp:effectExtent l="0" t="0" r="0" b="0"/>
            <wp:docPr id="1251670864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70864" name="图片 1" descr="文本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8D21" w14:textId="025F4EE8" w:rsidR="005A72A3" w:rsidRDefault="000C397B" w:rsidP="00046FE3">
      <w:pPr>
        <w:rPr>
          <w:rFonts w:hint="eastAsia"/>
        </w:rPr>
      </w:pPr>
      <w:r>
        <w:rPr>
          <w:rFonts w:hint="eastAsia"/>
        </w:rPr>
        <w:t>（3）常见方法：</w:t>
      </w:r>
      <w:r>
        <w:rPr>
          <w:noProof/>
        </w:rPr>
        <w:drawing>
          <wp:inline distT="0" distB="0" distL="0" distR="0" wp14:anchorId="1D62BF13" wp14:editId="0114D9B8">
            <wp:extent cx="3956253" cy="3626036"/>
            <wp:effectExtent l="0" t="0" r="6350" b="0"/>
            <wp:docPr id="1953376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76755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B55" w14:textId="5449B7F4" w:rsidR="000C397B" w:rsidRDefault="000C397B" w:rsidP="00046FE3">
      <w:pPr>
        <w:rPr>
          <w:rFonts w:hint="eastAsia"/>
        </w:rPr>
      </w:pPr>
      <w:r>
        <w:rPr>
          <w:rFonts w:hint="eastAsia"/>
        </w:rPr>
        <w:lastRenderedPageBreak/>
        <w:t xml:space="preserve">               </w:t>
      </w:r>
      <w:r>
        <w:rPr>
          <w:noProof/>
        </w:rPr>
        <w:drawing>
          <wp:inline distT="0" distB="0" distL="0" distR="0" wp14:anchorId="2B22F391" wp14:editId="4ED42201">
            <wp:extent cx="2273417" cy="1752690"/>
            <wp:effectExtent l="0" t="0" r="0" b="0"/>
            <wp:docPr id="109080405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04056" name="图片 1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F25F" w14:textId="32C7608D" w:rsidR="000C397B" w:rsidRDefault="000C397B" w:rsidP="00046FE3">
      <w:pPr>
        <w:rPr>
          <w:rFonts w:hint="eastAsia"/>
        </w:rPr>
      </w:pPr>
      <w:r>
        <w:rPr>
          <w:rFonts w:hint="eastAsia"/>
        </w:rPr>
        <w:t>14、数据容器的总结：</w:t>
      </w:r>
    </w:p>
    <w:p w14:paraId="2FDD7FF6" w14:textId="09748D6F" w:rsidR="000C397B" w:rsidRDefault="000C397B" w:rsidP="00046FE3">
      <w:pPr>
        <w:rPr>
          <w:rFonts w:hint="eastAsia"/>
        </w:rPr>
      </w:pPr>
      <w:r>
        <w:rPr>
          <w:noProof/>
        </w:rPr>
        <w:drawing>
          <wp:inline distT="0" distB="0" distL="0" distR="0" wp14:anchorId="576285F5" wp14:editId="737F2694">
            <wp:extent cx="5274310" cy="3268980"/>
            <wp:effectExtent l="0" t="0" r="2540" b="7620"/>
            <wp:docPr id="1117140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40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7046" w14:textId="25757AE5" w:rsidR="000C397B" w:rsidRDefault="000C397B" w:rsidP="00046FE3">
      <w:pPr>
        <w:rPr>
          <w:rFonts w:hint="eastAsia"/>
        </w:rPr>
      </w:pPr>
      <w:r>
        <w:rPr>
          <w:rFonts w:hint="eastAsia"/>
        </w:rPr>
        <w:t>15、数据容器的通用操作</w:t>
      </w:r>
    </w:p>
    <w:p w14:paraId="22804002" w14:textId="4B05E79B" w:rsidR="000C397B" w:rsidRDefault="00745AF6" w:rsidP="00046FE3">
      <w:pPr>
        <w:rPr>
          <w:rFonts w:hint="eastAsia"/>
        </w:rPr>
      </w:pPr>
      <w:r>
        <w:rPr>
          <w:rFonts w:hint="eastAsia"/>
        </w:rPr>
        <w:t>（1）类型转化：转化后的容器类型（转化前的容器类型名）</w:t>
      </w:r>
    </w:p>
    <w:p w14:paraId="7163E32B" w14:textId="24A0E53D" w:rsidR="00745AF6" w:rsidRDefault="00C42658" w:rsidP="00046FE3">
      <w:pPr>
        <w:rPr>
          <w:rFonts w:hint="eastAsia"/>
        </w:rPr>
      </w:pPr>
      <w:r>
        <w:rPr>
          <w:noProof/>
        </w:rPr>
        <w:drawing>
          <wp:inline distT="0" distB="0" distL="0" distR="0" wp14:anchorId="4B872290" wp14:editId="7080BB29">
            <wp:extent cx="5274310" cy="2044065"/>
            <wp:effectExtent l="0" t="0" r="2540" b="0"/>
            <wp:docPr id="180554884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48840" name="图片 1" descr="图形用户界面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4E1B" w14:textId="0241966A" w:rsidR="00C42658" w:rsidRDefault="00C42658" w:rsidP="00046FE3">
      <w:pPr>
        <w:rPr>
          <w:rFonts w:hint="eastAsia"/>
        </w:rPr>
      </w:pPr>
      <w:r>
        <w:rPr>
          <w:rFonts w:hint="eastAsia"/>
        </w:rPr>
        <w:t>（2）排序：默认为从大到小：sorted（排序容器名）</w:t>
      </w:r>
    </w:p>
    <w:p w14:paraId="4FE3A5B8" w14:textId="3A34D059" w:rsidR="00C42658" w:rsidRDefault="00C42658" w:rsidP="00046FE3">
      <w:pPr>
        <w:rPr>
          <w:rFonts w:hint="eastAsia"/>
        </w:rPr>
      </w:pPr>
      <w:r>
        <w:rPr>
          <w:rFonts w:hint="eastAsia"/>
        </w:rPr>
        <w:lastRenderedPageBreak/>
        <w:t xml:space="preserve"> 倒序排序：sorted（排序容器名，true）</w:t>
      </w:r>
    </w:p>
    <w:p w14:paraId="344E913B" w14:textId="77777777" w:rsidR="00C42658" w:rsidRDefault="00C42658" w:rsidP="00046FE3">
      <w:pPr>
        <w:rPr>
          <w:rFonts w:hint="eastAsia"/>
        </w:rPr>
      </w:pPr>
    </w:p>
    <w:p w14:paraId="744A3212" w14:textId="77777777" w:rsidR="00C42658" w:rsidRDefault="00C42658" w:rsidP="00C42658">
      <w:pPr>
        <w:rPr>
          <w:rFonts w:hint="eastAsia"/>
        </w:rPr>
      </w:pPr>
      <w:r>
        <w:rPr>
          <w:rFonts w:hint="eastAsia"/>
        </w:rPr>
        <w:t>16函数进阶</w:t>
      </w:r>
    </w:p>
    <w:p w14:paraId="2065B835" w14:textId="6A48D930" w:rsidR="00C42658" w:rsidRDefault="00C42658" w:rsidP="00C42658">
      <w:pPr>
        <w:rPr>
          <w:rFonts w:hint="eastAsia"/>
        </w:rPr>
      </w:pPr>
      <w:r>
        <w:rPr>
          <w:rFonts w:hint="eastAsia"/>
        </w:rPr>
        <w:t>（1）多个返回值：</w:t>
      </w:r>
      <w:r>
        <w:rPr>
          <w:noProof/>
        </w:rPr>
        <w:drawing>
          <wp:inline distT="0" distB="0" distL="0" distR="0" wp14:anchorId="72A512A6" wp14:editId="4990F6CA">
            <wp:extent cx="5004057" cy="2101958"/>
            <wp:effectExtent l="0" t="0" r="6350" b="0"/>
            <wp:docPr id="2040193268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93268" name="图片 1" descr="图形用户界面, 应用程序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A9AB" w14:textId="07C0FF13" w:rsidR="00C42658" w:rsidRDefault="00C42658" w:rsidP="00C42658">
      <w:pPr>
        <w:rPr>
          <w:rFonts w:hint="eastAsia"/>
        </w:rPr>
      </w:pPr>
      <w:r>
        <w:rPr>
          <w:rFonts w:hint="eastAsia"/>
        </w:rPr>
        <w:t>注意：可以同时接收不同类型的返回值</w:t>
      </w:r>
    </w:p>
    <w:p w14:paraId="14DE10AF" w14:textId="5D7BC837" w:rsidR="00C42658" w:rsidRDefault="00C42658" w:rsidP="00C42658">
      <w:pPr>
        <w:rPr>
          <w:rFonts w:hint="eastAsia"/>
        </w:rPr>
      </w:pPr>
      <w:r>
        <w:rPr>
          <w:rFonts w:hint="eastAsia"/>
        </w:rPr>
        <w:t>（2）函数的多种参数使用方式：位置参数、关键字参数、缺省参数、不定长参数</w:t>
      </w:r>
    </w:p>
    <w:p w14:paraId="79EF30D0" w14:textId="6830A0C8" w:rsidR="00717D33" w:rsidRDefault="00C42658" w:rsidP="00C42658">
      <w:pPr>
        <w:rPr>
          <w:rFonts w:hint="eastAsia"/>
        </w:rPr>
      </w:pPr>
      <w:r>
        <w:rPr>
          <w:rFonts w:hint="eastAsia"/>
        </w:rPr>
        <w:t xml:space="preserve">     位置参数：传入参数和定义的参数的顺序和个数必须一致</w:t>
      </w:r>
    </w:p>
    <w:p w14:paraId="6EAE042D" w14:textId="0D2E905D" w:rsidR="00717D33" w:rsidRDefault="00717D33" w:rsidP="00717D33">
      <w:pPr>
        <w:ind w:left="660" w:hangingChars="300" w:hanging="660"/>
        <w:rPr>
          <w:rFonts w:hint="eastAsia"/>
        </w:rPr>
      </w:pPr>
      <w:r>
        <w:rPr>
          <w:rFonts w:hint="eastAsia"/>
        </w:rPr>
        <w:t xml:space="preserve">     关键字参数：</w:t>
      </w:r>
      <w:r>
        <w:rPr>
          <w:noProof/>
        </w:rPr>
        <w:drawing>
          <wp:inline distT="0" distB="0" distL="0" distR="0" wp14:anchorId="4E64F270" wp14:editId="771F5957">
            <wp:extent cx="5274310" cy="2787650"/>
            <wp:effectExtent l="0" t="0" r="2540" b="0"/>
            <wp:docPr id="80147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786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A69" w14:textId="53EC44EF" w:rsidR="00717D33" w:rsidRDefault="00717D33" w:rsidP="00C42658">
      <w:pPr>
        <w:rPr>
          <w:rFonts w:hint="eastAsia"/>
        </w:rPr>
      </w:pPr>
      <w:r>
        <w:rPr>
          <w:rFonts w:hint="eastAsia"/>
        </w:rPr>
        <w:t xml:space="preserve">      缺省参数：</w:t>
      </w:r>
    </w:p>
    <w:p w14:paraId="453E007D" w14:textId="4C2218B9" w:rsidR="00717D33" w:rsidRDefault="00717D33" w:rsidP="00C426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1B60C6" wp14:editId="1F293BA5">
            <wp:extent cx="5274310" cy="1992630"/>
            <wp:effectExtent l="0" t="0" r="2540" b="7620"/>
            <wp:docPr id="186156449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4496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A12A" w14:textId="2226E179" w:rsidR="00CF7F32" w:rsidRDefault="00CF7F32" w:rsidP="00C42658">
      <w:pPr>
        <w:rPr>
          <w:rFonts w:hint="eastAsia"/>
        </w:rPr>
      </w:pPr>
      <w:r>
        <w:rPr>
          <w:rFonts w:hint="eastAsia"/>
        </w:rPr>
        <w:t>不定长参数：</w:t>
      </w:r>
    </w:p>
    <w:p w14:paraId="6F417F16" w14:textId="314139B9" w:rsidR="00CF7F32" w:rsidRDefault="00CF7F32" w:rsidP="00C42658">
      <w:pPr>
        <w:rPr>
          <w:rFonts w:hint="eastAsia"/>
        </w:rPr>
      </w:pPr>
      <w:r>
        <w:rPr>
          <w:noProof/>
        </w:rPr>
        <w:drawing>
          <wp:inline distT="0" distB="0" distL="0" distR="0" wp14:anchorId="2E50456D" wp14:editId="51078EA7">
            <wp:extent cx="5274310" cy="2285365"/>
            <wp:effectExtent l="0" t="0" r="2540" b="635"/>
            <wp:docPr id="109616180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61801" name="图片 1" descr="图片包含 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89C" w14:textId="7BF95160" w:rsidR="00CF7F32" w:rsidRDefault="00CF7F32" w:rsidP="00C42658">
      <w:pPr>
        <w:rPr>
          <w:rFonts w:hint="eastAsia"/>
        </w:rPr>
      </w:pPr>
      <w:r>
        <w:rPr>
          <w:noProof/>
        </w:rPr>
        <w:drawing>
          <wp:inline distT="0" distB="0" distL="0" distR="0" wp14:anchorId="26B3B867" wp14:editId="74E2F1D6">
            <wp:extent cx="5274310" cy="2503805"/>
            <wp:effectExtent l="0" t="0" r="2540" b="0"/>
            <wp:docPr id="1346923330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23330" name="图片 1" descr="图形用户界面&#10;&#10;低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1A5" w14:textId="75D71D79" w:rsidR="00CF7F32" w:rsidRDefault="00D10B3C" w:rsidP="00C42658">
      <w:pPr>
        <w:rPr>
          <w:rFonts w:hint="eastAsia"/>
        </w:rPr>
      </w:pPr>
      <w:r>
        <w:rPr>
          <w:rFonts w:hint="eastAsia"/>
        </w:rPr>
        <w:t>（3）函数参数：</w:t>
      </w:r>
    </w:p>
    <w:p w14:paraId="0D7DD87D" w14:textId="0E07EE95" w:rsidR="00D10B3C" w:rsidRDefault="00D10B3C" w:rsidP="00C426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589308" wp14:editId="0EF403DC">
            <wp:extent cx="3587934" cy="2190863"/>
            <wp:effectExtent l="0" t="0" r="0" b="0"/>
            <wp:docPr id="212096879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8795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BC19" w14:textId="61DC1B7A" w:rsidR="00D10B3C" w:rsidRDefault="00D10B3C" w:rsidP="00C42658">
      <w:pPr>
        <w:rPr>
          <w:rFonts w:hint="eastAsia"/>
        </w:rPr>
      </w:pPr>
      <w:r>
        <w:rPr>
          <w:rFonts w:hint="eastAsia"/>
        </w:rPr>
        <w:t>注意：只能使用一行</w:t>
      </w:r>
    </w:p>
    <w:p w14:paraId="53865C7B" w14:textId="77777777" w:rsidR="00654CD9" w:rsidRDefault="00654CD9" w:rsidP="00C42658">
      <w:pPr>
        <w:rPr>
          <w:rFonts w:hint="eastAsia"/>
        </w:rPr>
      </w:pPr>
    </w:p>
    <w:p w14:paraId="084FBF8C" w14:textId="16785688" w:rsidR="00654CD9" w:rsidRDefault="00654CD9" w:rsidP="00C42658">
      <w:pPr>
        <w:rPr>
          <w:rFonts w:hint="eastAsia"/>
        </w:rPr>
      </w:pPr>
      <w:r>
        <w:rPr>
          <w:rFonts w:hint="eastAsia"/>
        </w:rPr>
        <w:t>17、文件操作</w:t>
      </w:r>
    </w:p>
    <w:p w14:paraId="03F6A75B" w14:textId="759ACA26" w:rsidR="00654CD9" w:rsidRDefault="00654CD9" w:rsidP="00C42658">
      <w:pPr>
        <w:rPr>
          <w:rFonts w:hint="eastAsia"/>
        </w:rPr>
      </w:pPr>
      <w:r>
        <w:rPr>
          <w:rFonts w:hint="eastAsia"/>
        </w:rPr>
        <w:t>（1）打开文件：语法：open（name，mode，encoding）</w:t>
      </w:r>
    </w:p>
    <w:p w14:paraId="0722CE30" w14:textId="1F8F3EE7" w:rsidR="00654CD9" w:rsidRDefault="00654CD9" w:rsidP="00C42658">
      <w:pPr>
        <w:rPr>
          <w:rFonts w:hint="eastAsia"/>
        </w:rPr>
      </w:pPr>
      <w:r>
        <w:rPr>
          <w:rFonts w:hint="eastAsia"/>
        </w:rPr>
        <w:t xml:space="preserve">                     name：文件名称（可以包含文件所在的具体路径）</w:t>
      </w:r>
    </w:p>
    <w:p w14:paraId="4E982C72" w14:textId="4C91787D" w:rsidR="00654CD9" w:rsidRDefault="00654CD9" w:rsidP="00C42658">
      <w:pPr>
        <w:rPr>
          <w:rFonts w:hint="eastAsia"/>
        </w:rPr>
      </w:pPr>
      <w:r>
        <w:rPr>
          <w:rFonts w:hint="eastAsia"/>
        </w:rPr>
        <w:t xml:space="preserve">                     mode：设置打开文件的模式（访问模式）：只读、写入、追加</w:t>
      </w:r>
    </w:p>
    <w:p w14:paraId="34795F86" w14:textId="2B5AB6A7" w:rsidR="00654CD9" w:rsidRDefault="00654CD9" w:rsidP="00C42658">
      <w:pPr>
        <w:rPr>
          <w:rFonts w:hint="eastAsia"/>
        </w:rPr>
      </w:pPr>
      <w:r>
        <w:rPr>
          <w:rFonts w:hint="eastAsia"/>
        </w:rPr>
        <w:t xml:space="preserve">                     encoding：编码格式</w:t>
      </w:r>
    </w:p>
    <w:p w14:paraId="60B7358E" w14:textId="498946A9" w:rsidR="00654CD9" w:rsidRDefault="00654CD9" w:rsidP="00654CD9">
      <w:pPr>
        <w:rPr>
          <w:rFonts w:hint="eastAsia"/>
        </w:rPr>
      </w:pPr>
      <w:r>
        <w:rPr>
          <w:rFonts w:hint="eastAsia"/>
        </w:rPr>
        <w:t>（2）mode常见的三种基础访问方式：r：只读方式代开文件。文件的指针将会放在文件的开头。</w:t>
      </w:r>
    </w:p>
    <w:p w14:paraId="718E3BAD" w14:textId="324DF116" w:rsidR="00654CD9" w:rsidRDefault="00654CD9" w:rsidP="00654CD9">
      <w:pPr>
        <w:rPr>
          <w:rFonts w:hint="eastAsia"/>
        </w:rPr>
      </w:pPr>
      <w:r>
        <w:rPr>
          <w:rFonts w:hint="eastAsia"/>
        </w:rPr>
        <w:t xml:space="preserve">                                   w：写入，如果文件已经存在，会删除原来的内容，将新的内容写入，如果没有则会进行创建</w:t>
      </w:r>
    </w:p>
    <w:p w14:paraId="750001CA" w14:textId="551B00D1" w:rsidR="00654CD9" w:rsidRDefault="00654CD9" w:rsidP="00654CD9">
      <w:pPr>
        <w:rPr>
          <w:rFonts w:hint="eastAsia"/>
        </w:rPr>
      </w:pPr>
      <w:r>
        <w:rPr>
          <w:rFonts w:hint="eastAsia"/>
        </w:rPr>
        <w:t xml:space="preserve">                                    a：打开一个文件用于追加，如果该文件已经存在，新的内容会写在已有内容的后面，如果不存在，则会进行创建</w:t>
      </w:r>
    </w:p>
    <w:p w14:paraId="2BADA953" w14:textId="79FBD5AA" w:rsidR="00654CD9" w:rsidRDefault="00105443" w:rsidP="00654CD9">
      <w:pPr>
        <w:rPr>
          <w:rFonts w:hint="eastAsia"/>
        </w:rPr>
      </w:pPr>
      <w:r>
        <w:rPr>
          <w:rFonts w:hint="eastAsia"/>
        </w:rPr>
        <w:t>（3）常用的读操作：</w:t>
      </w:r>
    </w:p>
    <w:p w14:paraId="5C1A9514" w14:textId="76D3FC40" w:rsidR="0002210C" w:rsidRDefault="0002210C" w:rsidP="00654CD9">
      <w:pPr>
        <w:rPr>
          <w:rFonts w:hint="eastAsia"/>
        </w:rPr>
      </w:pPr>
      <w:r>
        <w:rPr>
          <w:rFonts w:hint="eastAsia"/>
        </w:rPr>
        <w:t xml:space="preserve">     读取文件的所有字节：</w:t>
      </w:r>
      <w:r>
        <w:rPr>
          <w:noProof/>
        </w:rPr>
        <w:drawing>
          <wp:inline distT="0" distB="0" distL="0" distR="0" wp14:anchorId="3D810CC0" wp14:editId="46D8100C">
            <wp:extent cx="3765744" cy="1225613"/>
            <wp:effectExtent l="0" t="0" r="6350" b="0"/>
            <wp:docPr id="76915197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51974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394D" w14:textId="519C4D06" w:rsidR="0002210C" w:rsidRDefault="0002210C" w:rsidP="00654CD9">
      <w:pPr>
        <w:rPr>
          <w:rFonts w:hint="eastAsia"/>
        </w:rPr>
      </w:pPr>
      <w:r>
        <w:rPr>
          <w:rFonts w:hint="eastAsia"/>
        </w:rPr>
        <w:t xml:space="preserve">      读取所有行：</w:t>
      </w:r>
    </w:p>
    <w:p w14:paraId="645D2F27" w14:textId="757B5B0D" w:rsidR="0002210C" w:rsidRDefault="0002210C" w:rsidP="00654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6104B3" wp14:editId="0B57B740">
            <wp:extent cx="5274310" cy="675640"/>
            <wp:effectExtent l="0" t="0" r="2540" b="0"/>
            <wp:docPr id="25929193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91936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F8AB" w14:textId="7461C7D2" w:rsidR="0002210C" w:rsidRDefault="0002210C" w:rsidP="00654CD9">
      <w:pPr>
        <w:rPr>
          <w:rFonts w:hint="eastAsia"/>
        </w:rPr>
      </w:pPr>
      <w:r>
        <w:rPr>
          <w:rFonts w:hint="eastAsia"/>
        </w:rPr>
        <w:t xml:space="preserve">        读取一整行：</w:t>
      </w:r>
    </w:p>
    <w:p w14:paraId="199A3AA2" w14:textId="4C49B7F5" w:rsidR="0002210C" w:rsidRDefault="0002210C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432303D3" wp14:editId="373B9079">
            <wp:extent cx="5274310" cy="871220"/>
            <wp:effectExtent l="0" t="0" r="2540" b="5080"/>
            <wp:docPr id="636718697" name="图片 1" descr="形状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18697" name="图片 1" descr="形状&#10;&#10;低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D105" w14:textId="292F87DE" w:rsidR="0002210C" w:rsidRDefault="0002210C" w:rsidP="00654CD9">
      <w:pPr>
        <w:rPr>
          <w:rFonts w:hint="eastAsia"/>
        </w:rPr>
      </w:pPr>
      <w:r>
        <w:rPr>
          <w:rFonts w:hint="eastAsia"/>
        </w:rPr>
        <w:t xml:space="preserve">         for循环进行读取：</w:t>
      </w:r>
    </w:p>
    <w:p w14:paraId="74628ADA" w14:textId="2886DA84" w:rsidR="0002210C" w:rsidRDefault="0002210C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1898E2BC" wp14:editId="3490A812">
            <wp:extent cx="5274310" cy="869315"/>
            <wp:effectExtent l="0" t="0" r="2540" b="6985"/>
            <wp:docPr id="492101442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01442" name="图片 1" descr="图片包含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E6EE" w14:textId="696D6DE7" w:rsidR="00ED66E5" w:rsidRDefault="00ED66E5" w:rsidP="00654CD9">
      <w:pPr>
        <w:rPr>
          <w:rFonts w:hint="eastAsia"/>
        </w:rPr>
      </w:pPr>
      <w:r>
        <w:rPr>
          <w:rFonts w:hint="eastAsia"/>
        </w:rPr>
        <w:t xml:space="preserve">           文件自动关闭：</w:t>
      </w:r>
    </w:p>
    <w:p w14:paraId="6CFF56EB" w14:textId="43B4F726" w:rsidR="00ED66E5" w:rsidRDefault="00ED66E5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107A5076" wp14:editId="6C37C21F">
            <wp:extent cx="4318222" cy="1206562"/>
            <wp:effectExtent l="0" t="0" r="6350" b="0"/>
            <wp:docPr id="94243513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35133" name="图片 1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E8F1" w14:textId="0C890620" w:rsidR="00ED66E5" w:rsidRDefault="000335BC" w:rsidP="00654CD9">
      <w:pPr>
        <w:rPr>
          <w:rFonts w:hint="eastAsia"/>
        </w:rPr>
      </w:pPr>
      <w:r>
        <w:rPr>
          <w:rFonts w:hint="eastAsia"/>
        </w:rPr>
        <w:t>（4）文件的写操作</w:t>
      </w:r>
    </w:p>
    <w:p w14:paraId="06BF13CC" w14:textId="0CA2C1E2" w:rsidR="000335BC" w:rsidRDefault="000335BC" w:rsidP="00654CD9">
      <w:pPr>
        <w:rPr>
          <w:rFonts w:hint="eastAsia"/>
        </w:rPr>
      </w:pPr>
      <w:r>
        <w:rPr>
          <w:rFonts w:hint="eastAsia"/>
        </w:rPr>
        <w:t>文件写入：</w:t>
      </w:r>
      <w:r w:rsidR="00EE1A38">
        <w:rPr>
          <w:noProof/>
        </w:rPr>
        <w:drawing>
          <wp:inline distT="0" distB="0" distL="0" distR="0" wp14:anchorId="5AF4A7C2" wp14:editId="76D4A134">
            <wp:extent cx="3880049" cy="412771"/>
            <wp:effectExtent l="0" t="0" r="6350" b="6350"/>
            <wp:docPr id="945947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476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E9E6" w14:textId="23B8E6C9" w:rsidR="00EE1A38" w:rsidRDefault="00EE1A38" w:rsidP="00654CD9">
      <w:pPr>
        <w:rPr>
          <w:rFonts w:hint="eastAsia"/>
        </w:rPr>
      </w:pPr>
      <w:r>
        <w:rPr>
          <w:rFonts w:hint="eastAsia"/>
        </w:rPr>
        <w:t>内容刷新：</w:t>
      </w:r>
      <w:r>
        <w:rPr>
          <w:noProof/>
        </w:rPr>
        <w:drawing>
          <wp:inline distT="0" distB="0" distL="0" distR="0" wp14:anchorId="077A8091" wp14:editId="19639663">
            <wp:extent cx="5274310" cy="1494790"/>
            <wp:effectExtent l="0" t="0" r="2540" b="0"/>
            <wp:docPr id="40005620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6204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562E" w14:textId="66462B27" w:rsidR="00EE1A38" w:rsidRDefault="00EE1A38" w:rsidP="00654CD9">
      <w:pPr>
        <w:rPr>
          <w:rFonts w:hint="eastAsia"/>
        </w:rPr>
      </w:pPr>
      <w:r>
        <w:rPr>
          <w:rFonts w:hint="eastAsia"/>
        </w:rPr>
        <w:t>（5）文件的追加：和文件的写入方法基本一致，区别在于，如果是已经存在的文件，</w:t>
      </w:r>
      <w:r>
        <w:rPr>
          <w:rFonts w:hint="eastAsia"/>
        </w:rPr>
        <w:lastRenderedPageBreak/>
        <w:t>则会在原有的内容上进行写入</w:t>
      </w:r>
    </w:p>
    <w:p w14:paraId="1B2F1456" w14:textId="77777777" w:rsidR="00E81D0B" w:rsidRDefault="00E81D0B" w:rsidP="00654CD9">
      <w:pPr>
        <w:rPr>
          <w:rFonts w:hint="eastAsia"/>
        </w:rPr>
      </w:pPr>
    </w:p>
    <w:p w14:paraId="4804D8E6" w14:textId="77777777" w:rsidR="00E81D0B" w:rsidRDefault="00E81D0B" w:rsidP="00654CD9">
      <w:pPr>
        <w:rPr>
          <w:rFonts w:hint="eastAsia"/>
        </w:rPr>
      </w:pPr>
    </w:p>
    <w:p w14:paraId="4AD6DF7F" w14:textId="060C7948" w:rsidR="00E81D0B" w:rsidRDefault="00E81D0B" w:rsidP="00654CD9">
      <w:pPr>
        <w:rPr>
          <w:rFonts w:hint="eastAsia"/>
        </w:rPr>
      </w:pPr>
      <w:r>
        <w:rPr>
          <w:rFonts w:hint="eastAsia"/>
        </w:rPr>
        <w:t>18、异常</w:t>
      </w:r>
    </w:p>
    <w:p w14:paraId="5F6AF1FD" w14:textId="5A0748A2" w:rsidR="00E81D0B" w:rsidRDefault="00E81D0B" w:rsidP="00654CD9">
      <w:pPr>
        <w:rPr>
          <w:rFonts w:hint="eastAsia"/>
        </w:rPr>
      </w:pPr>
      <w:r>
        <w:rPr>
          <w:rFonts w:hint="eastAsia"/>
        </w:rPr>
        <w:t>（1）异常的捕获（处理异常）：</w:t>
      </w:r>
    </w:p>
    <w:p w14:paraId="423AE05C" w14:textId="1B4187ED" w:rsidR="00E81D0B" w:rsidRDefault="00E81D0B" w:rsidP="00654CD9">
      <w:pPr>
        <w:rPr>
          <w:rFonts w:hint="eastAsia"/>
        </w:rPr>
      </w:pPr>
      <w:r>
        <w:rPr>
          <w:rFonts w:hint="eastAsia"/>
        </w:rPr>
        <w:t xml:space="preserve">     语法：try：</w:t>
      </w:r>
    </w:p>
    <w:p w14:paraId="258420D7" w14:textId="7FE0378B" w:rsidR="00E81D0B" w:rsidRDefault="00E81D0B" w:rsidP="00654CD9">
      <w:pPr>
        <w:rPr>
          <w:rFonts w:hint="eastAsia"/>
        </w:rPr>
      </w:pPr>
      <w:r>
        <w:rPr>
          <w:rFonts w:hint="eastAsia"/>
        </w:rPr>
        <w:t xml:space="preserve">              可能错误的代码</w:t>
      </w:r>
    </w:p>
    <w:p w14:paraId="7616C62F" w14:textId="202DDC10" w:rsidR="00E81D0B" w:rsidRDefault="00E81D0B" w:rsidP="00654CD9">
      <w:pPr>
        <w:rPr>
          <w:rFonts w:hint="eastAsia"/>
        </w:rPr>
      </w:pPr>
      <w:r>
        <w:rPr>
          <w:rFonts w:hint="eastAsia"/>
        </w:rPr>
        <w:t xml:space="preserve">            except：</w:t>
      </w:r>
    </w:p>
    <w:p w14:paraId="7B704544" w14:textId="1AD473B7" w:rsidR="00E81D0B" w:rsidRDefault="00E81D0B" w:rsidP="00654CD9">
      <w:pPr>
        <w:rPr>
          <w:rFonts w:hint="eastAsia"/>
        </w:rPr>
      </w:pPr>
      <w:r>
        <w:rPr>
          <w:rFonts w:hint="eastAsia"/>
        </w:rPr>
        <w:t xml:space="preserve">               出现异常后执行的代码</w:t>
      </w:r>
    </w:p>
    <w:p w14:paraId="24E8CD1C" w14:textId="49CFDAED" w:rsidR="00E81D0B" w:rsidRDefault="00E81D0B" w:rsidP="00654CD9">
      <w:pPr>
        <w:rPr>
          <w:rFonts w:hint="eastAsia"/>
        </w:rPr>
      </w:pPr>
      <w:r>
        <w:rPr>
          <w:rFonts w:hint="eastAsia"/>
        </w:rPr>
        <w:t xml:space="preserve">      多个异常：当指定异常进行捕获的时候，出现其它异常会直接报错，指定捕获，方便之后的处理。注意：异常是可以赋值给变量的</w:t>
      </w:r>
    </w:p>
    <w:p w14:paraId="25B132DF" w14:textId="0533A055" w:rsidR="004F673B" w:rsidRDefault="004F673B" w:rsidP="00654CD9">
      <w:pPr>
        <w:rPr>
          <w:rFonts w:hint="eastAsia"/>
        </w:rPr>
      </w:pPr>
      <w:r>
        <w:rPr>
          <w:rFonts w:hint="eastAsia"/>
        </w:rPr>
        <w:t>因此一般可以这样去捕获多个异常</w:t>
      </w:r>
      <w:r>
        <w:tab/>
      </w:r>
      <w:r>
        <w:tab/>
      </w:r>
    </w:p>
    <w:p w14:paraId="330EB193" w14:textId="21863BE6" w:rsidR="004F673B" w:rsidRDefault="004F673B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342C23E6" wp14:editId="5470DC18">
            <wp:extent cx="5118363" cy="1206562"/>
            <wp:effectExtent l="0" t="0" r="6350" b="0"/>
            <wp:docPr id="990308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0838" name="图片 1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139A" w14:textId="42F4E934" w:rsidR="004F673B" w:rsidRDefault="004F673B" w:rsidP="00654CD9">
      <w:pPr>
        <w:rPr>
          <w:rFonts w:hint="eastAsia"/>
        </w:rPr>
      </w:pPr>
      <w:r>
        <w:rPr>
          <w:rFonts w:hint="eastAsia"/>
        </w:rPr>
        <w:t>（2）else：当程序没有出现异常时，会执行else中的代码</w:t>
      </w:r>
    </w:p>
    <w:p w14:paraId="5BB1D1EB" w14:textId="6A7AF9B7" w:rsidR="004F673B" w:rsidRDefault="004F673B" w:rsidP="00654CD9">
      <w:pPr>
        <w:rPr>
          <w:rFonts w:hint="eastAsia"/>
        </w:rPr>
      </w:pPr>
      <w:r>
        <w:rPr>
          <w:rFonts w:hint="eastAsia"/>
        </w:rPr>
        <w:t>（3）finally：无论是否出现异常都会执行，一般使用在关闭文件的操作中</w:t>
      </w:r>
    </w:p>
    <w:p w14:paraId="574D4895" w14:textId="77777777" w:rsidR="004F673B" w:rsidRDefault="004F673B" w:rsidP="00654CD9">
      <w:pPr>
        <w:rPr>
          <w:rFonts w:hint="eastAsia"/>
        </w:rPr>
      </w:pPr>
    </w:p>
    <w:p w14:paraId="2385F0A8" w14:textId="173D1C83" w:rsidR="004F673B" w:rsidRDefault="004F673B" w:rsidP="00654CD9">
      <w:pPr>
        <w:rPr>
          <w:rFonts w:hint="eastAsia"/>
        </w:rPr>
      </w:pPr>
      <w:r>
        <w:rPr>
          <w:rFonts w:hint="eastAsia"/>
        </w:rPr>
        <w:t>（4）异常的传递性：当在对象中，或者是函数调用另一个函数的时候，异常会出现传递性，假如异常在函数一种没有捕获，会传递给另一个调用的函数，此时，函数2也是可以进行捕获的，假如都没有捕获，则会报错</w:t>
      </w:r>
    </w:p>
    <w:p w14:paraId="0A0AD5D8" w14:textId="26C932BB" w:rsidR="00EE7BF2" w:rsidRDefault="00EE7BF2" w:rsidP="00654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AC07E7" wp14:editId="18D2A696">
            <wp:extent cx="4927853" cy="6369377"/>
            <wp:effectExtent l="0" t="0" r="6350" b="0"/>
            <wp:docPr id="23155828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58285" name="图片 1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63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665F" w14:textId="12150E57" w:rsidR="00EE7BF2" w:rsidRDefault="00EE7BF2" w:rsidP="00654CD9">
      <w:pPr>
        <w:rPr>
          <w:rFonts w:hint="eastAsia"/>
        </w:rPr>
      </w:pPr>
    </w:p>
    <w:p w14:paraId="7846BC6A" w14:textId="1E22AE92" w:rsidR="00EE7BF2" w:rsidRDefault="00EE7BF2" w:rsidP="00654CD9">
      <w:pPr>
        <w:rPr>
          <w:rFonts w:hint="eastAsia"/>
        </w:rPr>
      </w:pPr>
      <w:r>
        <w:rPr>
          <w:rFonts w:hint="eastAsia"/>
        </w:rPr>
        <w:t>19、Python模块</w:t>
      </w:r>
    </w:p>
    <w:p w14:paraId="31F691FC" w14:textId="0E43125C" w:rsidR="00EE7BF2" w:rsidRDefault="00EE7BF2" w:rsidP="00654CD9">
      <w:pPr>
        <w:rPr>
          <w:rFonts w:hint="eastAsia"/>
        </w:rPr>
      </w:pPr>
      <w:r>
        <w:rPr>
          <w:rFonts w:hint="eastAsia"/>
        </w:rPr>
        <w:t>（1）定义：Python中模块相当于Java中的API，是一个工具包，以.py结尾，提供类、函数、变量等</w:t>
      </w:r>
    </w:p>
    <w:p w14:paraId="073AB674" w14:textId="4BF8F3B7" w:rsidR="00EE7BF2" w:rsidRDefault="00EE7BF2" w:rsidP="00654CD9">
      <w:pPr>
        <w:rPr>
          <w:rFonts w:hint="eastAsia"/>
        </w:rPr>
      </w:pPr>
      <w:r>
        <w:rPr>
          <w:rFonts w:hint="eastAsia"/>
        </w:rPr>
        <w:t>（2）导入：</w:t>
      </w:r>
      <w:r>
        <w:rPr>
          <w:noProof/>
        </w:rPr>
        <w:lastRenderedPageBreak/>
        <w:drawing>
          <wp:inline distT="0" distB="0" distL="0" distR="0" wp14:anchorId="28AA9530" wp14:editId="18668123">
            <wp:extent cx="5274310" cy="2818765"/>
            <wp:effectExtent l="0" t="0" r="2540" b="635"/>
            <wp:docPr id="116485357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3572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463" w14:textId="39152380" w:rsidR="00EE7BF2" w:rsidRDefault="00EE7BF2" w:rsidP="00654CD9">
      <w:pPr>
        <w:rPr>
          <w:rFonts w:hint="eastAsia"/>
        </w:rPr>
      </w:pPr>
      <w:r>
        <w:rPr>
          <w:rFonts w:hint="eastAsia"/>
        </w:rPr>
        <w:t>（3）注意：一般直接调用里面的方法，如果没有导包，软件也会帮你进行导包</w:t>
      </w:r>
    </w:p>
    <w:p w14:paraId="3E9EB253" w14:textId="664DF71B" w:rsidR="00EE7BF2" w:rsidRDefault="000B492F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580DA55E" wp14:editId="2ED0D8DB">
            <wp:extent cx="4908802" cy="876345"/>
            <wp:effectExtent l="0" t="0" r="6350" b="0"/>
            <wp:docPr id="644804190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04190" name="图片 1" descr="图片包含 图表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CBF1" w14:textId="77777777" w:rsidR="000B492F" w:rsidRDefault="000B492F" w:rsidP="00654CD9">
      <w:pPr>
        <w:rPr>
          <w:rFonts w:hint="eastAsia"/>
        </w:rPr>
      </w:pPr>
    </w:p>
    <w:p w14:paraId="01404E1F" w14:textId="1D2FA4DB" w:rsidR="000B492F" w:rsidRDefault="000B492F" w:rsidP="00654CD9">
      <w:pPr>
        <w:rPr>
          <w:rFonts w:hint="eastAsia"/>
        </w:rPr>
      </w:pPr>
      <w:r>
        <w:rPr>
          <w:rFonts w:hint="eastAsia"/>
        </w:rPr>
        <w:t>（4）自定义模块：当需要频繁使用一些功能时，就可以将其模块化，即自定义模块</w:t>
      </w:r>
    </w:p>
    <w:p w14:paraId="324F37B9" w14:textId="5B20DD80" w:rsidR="000B492F" w:rsidRDefault="00752BAA" w:rsidP="00654CD9">
      <w:pPr>
        <w:rPr>
          <w:rFonts w:hint="eastAsia"/>
        </w:rPr>
      </w:pPr>
      <w:r>
        <w:rPr>
          <w:rFonts w:hint="eastAsia"/>
        </w:rPr>
        <w:t>（5）_ _main_ _：</w:t>
      </w:r>
      <w:r>
        <w:rPr>
          <w:noProof/>
        </w:rPr>
        <w:drawing>
          <wp:inline distT="0" distB="0" distL="0" distR="0" wp14:anchorId="16DE559D" wp14:editId="60E81D1F">
            <wp:extent cx="5274310" cy="829310"/>
            <wp:effectExtent l="0" t="0" r="2540" b="8890"/>
            <wp:docPr id="122122766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27660" name="图片 1" descr="图形用户界面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6F87" w14:textId="13A7CC92" w:rsidR="00752BAA" w:rsidRDefault="00752BAA" w:rsidP="00654CD9">
      <w:pPr>
        <w:rPr>
          <w:rFonts w:hint="eastAsia"/>
        </w:rPr>
      </w:pPr>
      <w:r>
        <w:rPr>
          <w:rFonts w:hint="eastAsia"/>
        </w:rPr>
        <w:t>（6）_ _all_ _：当使用*导入的时候，如果使用_ _all_ _时，则可以选择性的导入一部分内容</w:t>
      </w:r>
    </w:p>
    <w:p w14:paraId="1E56C5DE" w14:textId="70716637" w:rsidR="00752BAA" w:rsidRDefault="00752BAA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496B315C" wp14:editId="3051671F">
            <wp:extent cx="3225966" cy="1301817"/>
            <wp:effectExtent l="0" t="0" r="0" b="0"/>
            <wp:docPr id="2089520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206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DD6C" w14:textId="5EFDFD57" w:rsidR="003012A8" w:rsidRDefault="003012A8" w:rsidP="00654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CDE94" wp14:editId="02B22EF4">
            <wp:extent cx="3098959" cy="2997354"/>
            <wp:effectExtent l="0" t="0" r="6350" b="0"/>
            <wp:docPr id="1607680936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0936" name="图片 1" descr="文本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D9FB" w14:textId="1EFB6E39" w:rsidR="003012A8" w:rsidRDefault="003012A8" w:rsidP="00654CD9">
      <w:pPr>
        <w:rPr>
          <w:rFonts w:hint="eastAsia"/>
        </w:rPr>
      </w:pPr>
      <w:r>
        <w:rPr>
          <w:rFonts w:hint="eastAsia"/>
        </w:rPr>
        <w:t>注意：该效果只作用在利用*进行导模块的操作中</w:t>
      </w:r>
    </w:p>
    <w:p w14:paraId="21536083" w14:textId="77777777" w:rsidR="003012A8" w:rsidRDefault="003012A8" w:rsidP="00654CD9">
      <w:pPr>
        <w:rPr>
          <w:rFonts w:hint="eastAsia"/>
        </w:rPr>
      </w:pPr>
    </w:p>
    <w:p w14:paraId="220E592D" w14:textId="1637001A" w:rsidR="003012A8" w:rsidRDefault="003012A8" w:rsidP="00654CD9">
      <w:pPr>
        <w:rPr>
          <w:rFonts w:hint="eastAsia"/>
        </w:rPr>
      </w:pPr>
      <w:r>
        <w:rPr>
          <w:rFonts w:hint="eastAsia"/>
        </w:rPr>
        <w:t>20、Python包</w:t>
      </w:r>
    </w:p>
    <w:p w14:paraId="7554EC1E" w14:textId="6643FBB4" w:rsidR="003012A8" w:rsidRDefault="003012A8" w:rsidP="00654CD9">
      <w:pPr>
        <w:rPr>
          <w:rFonts w:hint="eastAsia"/>
        </w:rPr>
      </w:pPr>
      <w:r>
        <w:rPr>
          <w:rFonts w:hint="eastAsia"/>
        </w:rPr>
        <w:t>（1）定义：表面上看，是一个文件夹；本质仍然是一个包</w:t>
      </w:r>
    </w:p>
    <w:p w14:paraId="2622BBF6" w14:textId="25124623" w:rsidR="003012A8" w:rsidRDefault="003012A8" w:rsidP="00654CD9">
      <w:pPr>
        <w:rPr>
          <w:rFonts w:hint="eastAsia"/>
        </w:rPr>
      </w:pPr>
      <w:r>
        <w:rPr>
          <w:rFonts w:hint="eastAsia"/>
        </w:rPr>
        <w:t>（2）作用：管理模块文件</w:t>
      </w:r>
    </w:p>
    <w:p w14:paraId="514D63D4" w14:textId="4448E4C6" w:rsidR="003012A8" w:rsidRDefault="003012A8" w:rsidP="00654CD9">
      <w:pPr>
        <w:rPr>
          <w:rFonts w:hint="eastAsia"/>
        </w:rPr>
      </w:pPr>
      <w:r>
        <w:rPr>
          <w:rFonts w:hint="eastAsia"/>
        </w:rPr>
        <w:t>（3）自定包：</w:t>
      </w:r>
      <w:r>
        <w:rPr>
          <w:noProof/>
        </w:rPr>
        <w:drawing>
          <wp:inline distT="0" distB="0" distL="0" distR="0" wp14:anchorId="011851CE" wp14:editId="48B35847">
            <wp:extent cx="2178162" cy="412771"/>
            <wp:effectExtent l="0" t="0" r="0" b="6350"/>
            <wp:docPr id="199911444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14448" name="图片 1" descr="图形用户界面, 应用程序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第一个_init_必须存在，不然不是包</w:t>
      </w:r>
    </w:p>
    <w:p w14:paraId="5C82AB38" w14:textId="30238011" w:rsidR="0018127B" w:rsidRDefault="0018127B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5CF4DE5F" wp14:editId="7FFA717B">
            <wp:extent cx="5274310" cy="1598930"/>
            <wp:effectExtent l="0" t="0" r="2540" b="1270"/>
            <wp:docPr id="57190546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05468" name="图片 1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65F" w14:textId="074DF7CA" w:rsidR="004B3194" w:rsidRDefault="004B3194" w:rsidP="00654CD9">
      <w:pPr>
        <w:rPr>
          <w:rFonts w:hint="eastAsia"/>
        </w:rPr>
      </w:pPr>
      <w:r>
        <w:rPr>
          <w:rFonts w:hint="eastAsia"/>
        </w:rPr>
        <w:t>21、第三方包：</w:t>
      </w:r>
    </w:p>
    <w:p w14:paraId="6F59CE86" w14:textId="757AE132" w:rsidR="004B3194" w:rsidRDefault="004B3194" w:rsidP="00654CD9">
      <w:pPr>
        <w:rPr>
          <w:rFonts w:hint="eastAsia"/>
        </w:rPr>
      </w:pPr>
      <w:r>
        <w:rPr>
          <w:rFonts w:hint="eastAsia"/>
        </w:rPr>
        <w:t>（1）著名的第三方包：</w:t>
      </w:r>
    </w:p>
    <w:p w14:paraId="4D298150" w14:textId="6D45A0DA" w:rsidR="004B3194" w:rsidRDefault="004B3194" w:rsidP="00654C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38AAE1" wp14:editId="20C6997E">
            <wp:extent cx="5274310" cy="1270635"/>
            <wp:effectExtent l="0" t="0" r="2540" b="5715"/>
            <wp:docPr id="2023558173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58173" name="图片 1" descr="文本, 信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654" w14:textId="33CE06E8" w:rsidR="004B3194" w:rsidRDefault="004B3194" w:rsidP="00654CD9">
      <w:pPr>
        <w:rPr>
          <w:rFonts w:hint="eastAsia"/>
        </w:rPr>
      </w:pPr>
      <w:r>
        <w:rPr>
          <w:rFonts w:hint="eastAsia"/>
        </w:rPr>
        <w:t>（2）下载第三方包：Python中自带pip，可以使用cmd来执行pip命令，进行下载</w:t>
      </w:r>
    </w:p>
    <w:p w14:paraId="4BE62B3F" w14:textId="0E9A72CB" w:rsidR="004B3194" w:rsidRDefault="004B3194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56328D1E" wp14:editId="2931EA47">
            <wp:extent cx="5274310" cy="962660"/>
            <wp:effectExtent l="0" t="0" r="2540" b="8890"/>
            <wp:docPr id="1529831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3129" name="图片 1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97B8" w14:textId="1F68C877" w:rsidR="004B3194" w:rsidRDefault="004B3194" w:rsidP="00654CD9">
      <w:pPr>
        <w:rPr>
          <w:rFonts w:hint="eastAsia"/>
        </w:rPr>
      </w:pPr>
      <w:r>
        <w:rPr>
          <w:rFonts w:hint="eastAsia"/>
        </w:rPr>
        <w:t>（3）PyCharm中：在其中也可以下载第三方包</w:t>
      </w:r>
    </w:p>
    <w:p w14:paraId="6CC2DAC0" w14:textId="170AB095" w:rsidR="00B851B8" w:rsidRDefault="00B851B8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10250CBD" wp14:editId="76A860B7">
            <wp:extent cx="5274310" cy="2406650"/>
            <wp:effectExtent l="0" t="0" r="2540" b="0"/>
            <wp:docPr id="1400052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524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E160" w14:textId="5D59586E" w:rsidR="00B851B8" w:rsidRDefault="00B851B8" w:rsidP="00654CD9">
      <w:pPr>
        <w:rPr>
          <w:rFonts w:hint="eastAsia"/>
        </w:rPr>
      </w:pPr>
      <w:r>
        <w:rPr>
          <w:rFonts w:hint="eastAsia"/>
        </w:rPr>
        <w:t>网络不好时：可以使用镜像</w:t>
      </w:r>
    </w:p>
    <w:p w14:paraId="3A52CED7" w14:textId="154460E3" w:rsidR="00B851B8" w:rsidRDefault="00B851B8" w:rsidP="00654CD9">
      <w:pPr>
        <w:rPr>
          <w:rFonts w:hint="eastAsia"/>
        </w:rPr>
      </w:pPr>
      <w:r>
        <w:rPr>
          <w:noProof/>
        </w:rPr>
        <w:drawing>
          <wp:inline distT="0" distB="0" distL="0" distR="0" wp14:anchorId="7B4597CA" wp14:editId="7D91C273">
            <wp:extent cx="5274310" cy="1962150"/>
            <wp:effectExtent l="0" t="0" r="2540" b="0"/>
            <wp:docPr id="34167546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75463" name="图片 1" descr="文本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2AE3" w14:textId="68515A55" w:rsidR="00853C7A" w:rsidRDefault="00853C7A" w:rsidP="00654CD9">
      <w:pPr>
        <w:rPr>
          <w:rFonts w:hint="eastAsia"/>
        </w:rPr>
      </w:pPr>
    </w:p>
    <w:p w14:paraId="5D9C25EB" w14:textId="187E87EA" w:rsidR="00853C7A" w:rsidRDefault="00853C7A" w:rsidP="00654CD9">
      <w:pPr>
        <w:rPr>
          <w:rFonts w:hint="eastAsia"/>
        </w:rPr>
      </w:pPr>
      <w:r>
        <w:rPr>
          <w:rFonts w:hint="eastAsia"/>
        </w:rPr>
        <w:lastRenderedPageBreak/>
        <w:t>22、Python基础综合------折线图可视化</w:t>
      </w:r>
    </w:p>
    <w:p w14:paraId="73D63436" w14:textId="3F7764FC" w:rsidR="00853C7A" w:rsidRDefault="00853C7A" w:rsidP="00654CD9">
      <w:pPr>
        <w:rPr>
          <w:rFonts w:hint="eastAsia"/>
        </w:rPr>
      </w:pPr>
      <w:r>
        <w:rPr>
          <w:rFonts w:hint="eastAsia"/>
        </w:rPr>
        <w:t>（1）技术支持：Echarts：百度开源的数据可视化工具</w:t>
      </w:r>
    </w:p>
    <w:p w14:paraId="226FCB79" w14:textId="43E8BE9C" w:rsidR="00853C7A" w:rsidRDefault="00853C7A" w:rsidP="00654CD9">
      <w:pPr>
        <w:rPr>
          <w:rFonts w:hint="eastAsia"/>
        </w:rPr>
      </w:pPr>
      <w:r>
        <w:rPr>
          <w:rFonts w:hint="eastAsia"/>
        </w:rPr>
        <w:t>（2）JSON数据格式：一种数据交互格式，可以按照JSON指定的格式去组织和封装数据。本质是一个带有特定格式的字符串</w:t>
      </w:r>
    </w:p>
    <w:p w14:paraId="3C4BE04A" w14:textId="768D9356" w:rsidR="005F252B" w:rsidRDefault="005F252B" w:rsidP="00654CD9">
      <w:pPr>
        <w:rPr>
          <w:rFonts w:hint="eastAsia"/>
        </w:rPr>
      </w:pPr>
      <w:r>
        <w:rPr>
          <w:rFonts w:hint="eastAsia"/>
        </w:rPr>
        <w:t>常用方法：dumps（数据）：将数据转化为JSON格式</w:t>
      </w:r>
    </w:p>
    <w:p w14:paraId="1034E834" w14:textId="12463EFF" w:rsidR="005F252B" w:rsidRDefault="005F252B" w:rsidP="00654CD9">
      <w:pPr>
        <w:rPr>
          <w:rFonts w:hint="eastAsia"/>
        </w:rPr>
      </w:pPr>
      <w:r>
        <w:rPr>
          <w:rFonts w:hint="eastAsia"/>
        </w:rPr>
        <w:t xml:space="preserve">          Loads（）：将JSON数据转化为一般数据</w:t>
      </w:r>
    </w:p>
    <w:p w14:paraId="032A4F59" w14:textId="735C3DA5" w:rsidR="005F252B" w:rsidRDefault="005F252B" w:rsidP="00654CD9">
      <w:pPr>
        <w:rPr>
          <w:rFonts w:hint="eastAsia"/>
        </w:rPr>
      </w:pPr>
      <w:r>
        <w:rPr>
          <w:rFonts w:hint="eastAsia"/>
        </w:rPr>
        <w:t>（3）</w:t>
      </w:r>
      <w:r w:rsidR="00F66BBD">
        <w:rPr>
          <w:rFonts w:hint="eastAsia"/>
        </w:rPr>
        <w:t>配置选项：第一种：全局配置</w:t>
      </w:r>
    </w:p>
    <w:p w14:paraId="41C66987" w14:textId="0BDC2CCF" w:rsidR="00F66BBD" w:rsidRDefault="00F66BBD" w:rsidP="00654CD9">
      <w:pPr>
        <w:rPr>
          <w:rFonts w:hint="eastAsia"/>
        </w:rPr>
      </w:pPr>
      <w:r>
        <w:rPr>
          <w:rFonts w:hint="eastAsia"/>
        </w:rPr>
        <w:t xml:space="preserve">               第二种：系列配置</w:t>
      </w:r>
    </w:p>
    <w:p w14:paraId="2AE93D89" w14:textId="7EF9E418" w:rsidR="00F66BBD" w:rsidRDefault="00F66BBD" w:rsidP="00654CD9">
      <w:pPr>
        <w:rPr>
          <w:rFonts w:hint="eastAsia"/>
        </w:rPr>
      </w:pPr>
      <w:r>
        <w:rPr>
          <w:rFonts w:hint="eastAsia"/>
        </w:rPr>
        <w:t>（4）全局配置：可以使用set_global_opts方法进行实现</w:t>
      </w:r>
    </w:p>
    <w:p w14:paraId="65FC8474" w14:textId="0D12587A" w:rsidR="00785A0A" w:rsidRDefault="00785A0A" w:rsidP="00654CD9">
      <w:pPr>
        <w:rPr>
          <w:rFonts w:hint="eastAsia"/>
        </w:rPr>
      </w:pPr>
      <w:r>
        <w:rPr>
          <w:rFonts w:hint="eastAsia"/>
        </w:rPr>
        <w:t>（5）数据处理：</w:t>
      </w:r>
    </w:p>
    <w:p w14:paraId="5637FCED" w14:textId="77777777" w:rsidR="003C1755" w:rsidRDefault="003C1755" w:rsidP="00654CD9">
      <w:pPr>
        <w:rPr>
          <w:rFonts w:hint="eastAsia"/>
        </w:rPr>
      </w:pPr>
    </w:p>
    <w:p w14:paraId="3829447A" w14:textId="77777777" w:rsidR="003C1755" w:rsidRDefault="003C1755" w:rsidP="00654CD9">
      <w:pPr>
        <w:rPr>
          <w:rFonts w:hint="eastAsia"/>
        </w:rPr>
      </w:pPr>
    </w:p>
    <w:p w14:paraId="5DCF8E2C" w14:textId="77777777" w:rsidR="003C1755" w:rsidRDefault="003C1755" w:rsidP="00654CD9">
      <w:pPr>
        <w:rPr>
          <w:rFonts w:hint="eastAsia"/>
        </w:rPr>
      </w:pPr>
    </w:p>
    <w:p w14:paraId="2B4A6A41" w14:textId="77777777" w:rsidR="003C1755" w:rsidRDefault="003C1755" w:rsidP="00654CD9">
      <w:pPr>
        <w:rPr>
          <w:rFonts w:hint="eastAsia"/>
        </w:rPr>
      </w:pPr>
    </w:p>
    <w:p w14:paraId="4F58553A" w14:textId="77777777" w:rsidR="003C1755" w:rsidRDefault="003C1755" w:rsidP="00654CD9">
      <w:pPr>
        <w:rPr>
          <w:rFonts w:hint="eastAsia"/>
        </w:rPr>
      </w:pPr>
    </w:p>
    <w:p w14:paraId="20C5F4AE" w14:textId="1EC2FF29" w:rsidR="003C1755" w:rsidRDefault="003C1755" w:rsidP="003C1755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面相对象</w:t>
      </w:r>
    </w:p>
    <w:p w14:paraId="1EBC3684" w14:textId="70930C83" w:rsidR="003C1755" w:rsidRDefault="003C1755" w:rsidP="003C1755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lastRenderedPageBreak/>
        <w:t>初始对象：</w:t>
      </w:r>
      <w:r>
        <w:rPr>
          <w:noProof/>
        </w:rPr>
        <w:drawing>
          <wp:inline distT="0" distB="0" distL="0" distR="0" wp14:anchorId="13614439" wp14:editId="15830A50">
            <wp:extent cx="2883048" cy="4127712"/>
            <wp:effectExtent l="0" t="0" r="0" b="6350"/>
            <wp:docPr id="20473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28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7F58" w14:textId="3398D7D7" w:rsidR="003C1755" w:rsidRDefault="003C1755" w:rsidP="003C1755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成员方法：</w:t>
      </w:r>
      <w:r w:rsidR="009544CD">
        <w:rPr>
          <w:noProof/>
        </w:rPr>
        <w:drawing>
          <wp:inline distT="0" distB="0" distL="0" distR="0" wp14:anchorId="099D1A84" wp14:editId="6B0EF166">
            <wp:extent cx="4115011" cy="692186"/>
            <wp:effectExtent l="0" t="0" r="0" b="0"/>
            <wp:docPr id="1260734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344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5272" w14:textId="7263537B" w:rsidR="009544CD" w:rsidRDefault="009544CD" w:rsidP="009544CD">
      <w:pPr>
        <w:pStyle w:val="a9"/>
        <w:ind w:left="1160"/>
        <w:rPr>
          <w:rFonts w:hint="eastAsia"/>
        </w:rPr>
      </w:pPr>
      <w:r>
        <w:rPr>
          <w:rFonts w:hint="eastAsia"/>
        </w:rPr>
        <w:t>这里的self表示的是类对象本身</w:t>
      </w:r>
    </w:p>
    <w:p w14:paraId="2DB8BF40" w14:textId="43369AD2" w:rsidR="009544CD" w:rsidRDefault="009544CD" w:rsidP="009544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构造方法：使用_ _init_ _（self，其它属性）</w:t>
      </w:r>
    </w:p>
    <w:p w14:paraId="7BB0A854" w14:textId="28C009EC" w:rsidR="009544CD" w:rsidRDefault="009544CD" w:rsidP="009544CD">
      <w:pPr>
        <w:pStyle w:val="a9"/>
        <w:ind w:left="1160"/>
        <w:rPr>
          <w:rFonts w:hint="eastAsia"/>
        </w:rPr>
      </w:pPr>
      <w:r>
        <w:rPr>
          <w:noProof/>
        </w:rPr>
        <w:drawing>
          <wp:inline distT="0" distB="0" distL="0" distR="0" wp14:anchorId="6A4970BC" wp14:editId="2E7C5BF6">
            <wp:extent cx="3746693" cy="1384371"/>
            <wp:effectExtent l="0" t="0" r="6350" b="6350"/>
            <wp:docPr id="164372168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1688" name="图片 1" descr="图形用户界面, 文本, 应用程序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A36C" w14:textId="64B2A430" w:rsidR="009544CD" w:rsidRDefault="009544CD" w:rsidP="009544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其它内置方法（魔术方法）：</w:t>
      </w:r>
    </w:p>
    <w:p w14:paraId="25706A81" w14:textId="49DCEE82" w:rsidR="009544CD" w:rsidRDefault="009544CD" w:rsidP="009544CD">
      <w:pPr>
        <w:pStyle w:val="a9"/>
        <w:ind w:left="11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B6BFAD" wp14:editId="7B6FC0AA">
            <wp:extent cx="5274310" cy="3336290"/>
            <wp:effectExtent l="0" t="0" r="2540" b="0"/>
            <wp:docPr id="127151176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11760" name="图片 1" descr="图示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62F2" w14:textId="574E9E84" w:rsidR="009544CD" w:rsidRDefault="009544CD" w:rsidP="00B04C5A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字符串方法：相当于Java中的toString方法</w:t>
      </w:r>
    </w:p>
    <w:p w14:paraId="6D00EB45" w14:textId="32B6C7FA" w:rsidR="00B04C5A" w:rsidRDefault="00B04C5A" w:rsidP="00B04C5A">
      <w:pPr>
        <w:pStyle w:val="a9"/>
        <w:ind w:left="1880"/>
        <w:rPr>
          <w:rFonts w:hint="eastAsia"/>
        </w:rPr>
      </w:pPr>
      <w:r>
        <w:rPr>
          <w:noProof/>
        </w:rPr>
        <w:drawing>
          <wp:inline distT="0" distB="0" distL="0" distR="0" wp14:anchorId="292284A8" wp14:editId="07F15630">
            <wp:extent cx="4686541" cy="704886"/>
            <wp:effectExtent l="0" t="0" r="0" b="0"/>
            <wp:docPr id="63001803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1803" name="图片 1" descr="图片包含 图形用户界面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AACD" w14:textId="68158E11" w:rsidR="00B04C5A" w:rsidRDefault="00B04C5A" w:rsidP="00B04C5A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大小比较方法：相当于Java中的</w:t>
      </w:r>
      <w:r w:rsidRPr="00B04C5A">
        <w:rPr>
          <w:rFonts w:hint="eastAsia"/>
        </w:rPr>
        <w:t>compar</w:t>
      </w:r>
      <w:r>
        <w:rPr>
          <w:rFonts w:hint="eastAsia"/>
        </w:rPr>
        <w:t>tor（）方法</w:t>
      </w:r>
    </w:p>
    <w:p w14:paraId="56968913" w14:textId="1D4031DA" w:rsidR="00B04C5A" w:rsidRDefault="00972562" w:rsidP="00972562">
      <w:pPr>
        <w:pStyle w:val="a9"/>
        <w:ind w:left="1880"/>
        <w:rPr>
          <w:rFonts w:hint="eastAsia"/>
        </w:rPr>
      </w:pPr>
      <w:r>
        <w:rPr>
          <w:noProof/>
        </w:rPr>
        <w:drawing>
          <wp:inline distT="0" distB="0" distL="0" distR="0" wp14:anchorId="42C53ACF" wp14:editId="2926C9A3">
            <wp:extent cx="3638737" cy="673135"/>
            <wp:effectExtent l="0" t="0" r="0" b="0"/>
            <wp:docPr id="198620269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02694" name="图片 1" descr="图片包含 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BC8E" w14:textId="772E5FC1" w:rsidR="00972562" w:rsidRDefault="00972562" w:rsidP="00972562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大于（小于）等于：可以进行大于等于和小于等于的比较</w:t>
      </w:r>
    </w:p>
    <w:p w14:paraId="0C88CD08" w14:textId="49324EB7" w:rsidR="00972562" w:rsidRDefault="00972562" w:rsidP="00972562">
      <w:pPr>
        <w:pStyle w:val="a9"/>
        <w:ind w:left="1880"/>
        <w:rPr>
          <w:rFonts w:hint="eastAsia"/>
        </w:rPr>
      </w:pPr>
      <w:r>
        <w:rPr>
          <w:rFonts w:hint="eastAsia"/>
        </w:rPr>
        <w:t>注意：这里在对象中也只能使用&gt;=或&lt;=进行比较，不能混用&lt;或&gt;</w:t>
      </w:r>
    </w:p>
    <w:p w14:paraId="43952C0B" w14:textId="2740AD81" w:rsidR="00972562" w:rsidRDefault="00972562" w:rsidP="00972562">
      <w:pPr>
        <w:pStyle w:val="a9"/>
        <w:ind w:left="1880"/>
        <w:rPr>
          <w:rFonts w:hint="eastAsia"/>
        </w:rPr>
      </w:pPr>
      <w:r>
        <w:rPr>
          <w:noProof/>
        </w:rPr>
        <w:drawing>
          <wp:inline distT="0" distB="0" distL="0" distR="0" wp14:anchorId="774CF3C5" wp14:editId="6CF7543E">
            <wp:extent cx="3346622" cy="806491"/>
            <wp:effectExtent l="0" t="0" r="6350" b="0"/>
            <wp:docPr id="95206538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65386" name="图片 1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5073" w14:textId="7EFAE050" w:rsidR="004B2BF8" w:rsidRDefault="00972562" w:rsidP="004B2BF8">
      <w:pPr>
        <w:pStyle w:val="a9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等于的判断：</w:t>
      </w:r>
      <w:r w:rsidR="00570898">
        <w:rPr>
          <w:noProof/>
        </w:rPr>
        <w:drawing>
          <wp:inline distT="0" distB="0" distL="0" distR="0" wp14:anchorId="188FECF7" wp14:editId="64828A82">
            <wp:extent cx="3257717" cy="749339"/>
            <wp:effectExtent l="0" t="0" r="0" b="0"/>
            <wp:docPr id="1539549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96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D1A9" w14:textId="0E3076D3" w:rsidR="004B2BF8" w:rsidRDefault="004B2BF8" w:rsidP="004B2BF8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封装性</w:t>
      </w:r>
    </w:p>
    <w:p w14:paraId="224A7E0A" w14:textId="1E8C9FD9" w:rsidR="004B2BF8" w:rsidRDefault="004B2BF8" w:rsidP="004B2BF8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私有成员：在私有成员和私有方法前加上_ _，即可变为私有。成员方法可以访问私有</w:t>
      </w:r>
    </w:p>
    <w:p w14:paraId="4C806EA6" w14:textId="30717E5C" w:rsidR="004B2BF8" w:rsidRDefault="004B2BF8" w:rsidP="004B2BF8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继承</w:t>
      </w:r>
    </w:p>
    <w:p w14:paraId="39270E68" w14:textId="32468720" w:rsidR="004B2BF8" w:rsidRDefault="008F1A56" w:rsidP="008F1A56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lastRenderedPageBreak/>
        <w:t>单继承：语法：class 类名（父类名）</w:t>
      </w:r>
    </w:p>
    <w:p w14:paraId="2CAE357B" w14:textId="7389BA45" w:rsidR="008F1A56" w:rsidRDefault="008F1A56" w:rsidP="008F1A56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多继承：语法：class 类名（父类1，父类2，父类3）</w:t>
      </w:r>
    </w:p>
    <w:p w14:paraId="14C2E6D0" w14:textId="46C6AAC3" w:rsidR="008F1A56" w:rsidRDefault="008F1A56" w:rsidP="008F1A56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pass关键字：补全代码的作用，当子类继承父类后，不想要再进行更多的添加，便可以使用pass进行跳过，在if语句、for循环中都可以使用</w:t>
      </w:r>
    </w:p>
    <w:p w14:paraId="4976C174" w14:textId="47E2D670" w:rsidR="008F1A56" w:rsidRDefault="008F1A56" w:rsidP="008F1A56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优先级：在多继承中，括号内从左往右，优先级依次递减，当出现同名方法、变量名时，会优先继承优先级高的</w:t>
      </w:r>
    </w:p>
    <w:p w14:paraId="70F44B16" w14:textId="0343F2EC" w:rsidR="008F1A56" w:rsidRDefault="008F1A56" w:rsidP="008F1A56">
      <w:pPr>
        <w:pStyle w:val="a9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特殊情况：当重写了父类的成员方法时，如果想调用父类的，有两种方式</w:t>
      </w:r>
    </w:p>
    <w:p w14:paraId="66BAD0CA" w14:textId="2FC76745" w:rsidR="008F1A56" w:rsidRDefault="00D11852" w:rsidP="008F1A56">
      <w:pPr>
        <w:pStyle w:val="a9"/>
        <w:ind w:left="1880"/>
        <w:rPr>
          <w:rFonts w:hint="eastAsia"/>
        </w:rPr>
      </w:pPr>
      <w:r>
        <w:rPr>
          <w:noProof/>
        </w:rPr>
        <w:drawing>
          <wp:inline distT="0" distB="0" distL="0" distR="0" wp14:anchorId="0FD18A9A" wp14:editId="74BEE2D3">
            <wp:extent cx="4311872" cy="3594285"/>
            <wp:effectExtent l="0" t="0" r="0" b="6350"/>
            <wp:docPr id="749642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426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621" w14:textId="1D3A08DC" w:rsidR="00211E91" w:rsidRDefault="00211E91" w:rsidP="00211E91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类型注解：</w:t>
      </w:r>
    </w:p>
    <w:p w14:paraId="31FEF642" w14:textId="5AFBD75E" w:rsidR="00211E91" w:rsidRDefault="00211E91" w:rsidP="00211E9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作用：在python中，编译器是无法自动识别参数的类型，因此需要使用类型注解，帮助进行识别</w:t>
      </w:r>
    </w:p>
    <w:p w14:paraId="4B1727C7" w14:textId="16B03001" w:rsidR="00211E91" w:rsidRDefault="00211E91" w:rsidP="00211E9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支持：变量的类型注解、函数（方法）形参列表和返回值的类型注解</w:t>
      </w:r>
    </w:p>
    <w:p w14:paraId="4F004B38" w14:textId="6A3C93B1" w:rsidR="00A7206C" w:rsidRDefault="00A7206C" w:rsidP="00A7206C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变量的类型注解：</w:t>
      </w:r>
      <w:r>
        <w:rPr>
          <w:noProof/>
        </w:rPr>
        <w:lastRenderedPageBreak/>
        <w:drawing>
          <wp:inline distT="0" distB="0" distL="0" distR="0" wp14:anchorId="30FAD334" wp14:editId="21854CEE">
            <wp:extent cx="4305521" cy="4115011"/>
            <wp:effectExtent l="0" t="0" r="0" b="0"/>
            <wp:docPr id="888453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535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C826" w14:textId="1E798DCC" w:rsidR="00A7206C" w:rsidRDefault="00A7206C" w:rsidP="00A7206C">
      <w:pPr>
        <w:pStyle w:val="a9"/>
        <w:ind w:left="1880"/>
        <w:rPr>
          <w:rFonts w:hint="eastAsia"/>
        </w:rPr>
      </w:pPr>
      <w:r>
        <w:rPr>
          <w:noProof/>
        </w:rPr>
        <w:drawing>
          <wp:inline distT="0" distB="0" distL="0" distR="0" wp14:anchorId="38419AAF" wp14:editId="1D54E8C2">
            <wp:extent cx="2730640" cy="762039"/>
            <wp:effectExtent l="0" t="0" r="0" b="0"/>
            <wp:docPr id="744776889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76889" name="图片 1" descr="文本, 信件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7FD6" w14:textId="1C943752" w:rsidR="00A7206C" w:rsidRDefault="00A7206C" w:rsidP="00AB3850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函数的类型注解：</w:t>
      </w:r>
      <w:r w:rsidR="00AB3850">
        <w:rPr>
          <w:noProof/>
        </w:rPr>
        <w:drawing>
          <wp:inline distT="0" distB="0" distL="0" distR="0" wp14:anchorId="13F766FF" wp14:editId="4EFFA3DE">
            <wp:extent cx="2209914" cy="1714588"/>
            <wp:effectExtent l="0" t="0" r="0" b="0"/>
            <wp:docPr id="1714300638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0638" name="图片 1" descr="文本, 信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003F" w14:textId="34F7C56C" w:rsidR="00AB3850" w:rsidRDefault="00AB3850" w:rsidP="00AB3850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Union类型：适用情况：当出现多种类型的多个变量，不好一一标注的时候可以使用</w:t>
      </w:r>
    </w:p>
    <w:p w14:paraId="30D53A81" w14:textId="65C90435" w:rsidR="00AB3850" w:rsidRDefault="006741E0" w:rsidP="00AB3850">
      <w:pPr>
        <w:pStyle w:val="a9"/>
        <w:ind w:left="18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35BCA" wp14:editId="1B9736F8">
            <wp:extent cx="4959605" cy="1689187"/>
            <wp:effectExtent l="0" t="0" r="0" b="6350"/>
            <wp:docPr id="4427180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18084" name="图片 1" descr="图形用户界面, 文本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3D7F" w14:textId="17551C01" w:rsidR="006741E0" w:rsidRDefault="006741E0" w:rsidP="006741E0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多态</w:t>
      </w:r>
    </w:p>
    <w:p w14:paraId="5AFC2CF2" w14:textId="3A0A3CB0" w:rsidR="006741E0" w:rsidRDefault="00E073BE" w:rsidP="006741E0">
      <w:pPr>
        <w:pStyle w:val="a9"/>
        <w:ind w:left="1160"/>
        <w:rPr>
          <w:rFonts w:hint="eastAsia"/>
        </w:rPr>
      </w:pPr>
      <w:r>
        <w:rPr>
          <w:noProof/>
        </w:rPr>
        <w:drawing>
          <wp:inline distT="0" distB="0" distL="0" distR="0" wp14:anchorId="105803E7" wp14:editId="517E42F7">
            <wp:extent cx="5274310" cy="4354195"/>
            <wp:effectExtent l="0" t="0" r="2540" b="8255"/>
            <wp:docPr id="1003351345" name="图片 1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51345" name="图片 1" descr="图形用户界面, 应用程序&#10;&#10;中度可信度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9DA4" w14:textId="25BC8DDF" w:rsidR="001D42A4" w:rsidRDefault="00E073BE" w:rsidP="001D42A4">
      <w:pPr>
        <w:pStyle w:val="a9"/>
        <w:ind w:left="11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122C27" wp14:editId="12DC8C1B">
            <wp:extent cx="4756394" cy="3092609"/>
            <wp:effectExtent l="0" t="0" r="6350" b="0"/>
            <wp:docPr id="109395213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52136" name="图片 1" descr="图形用户界面, 文本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DA9" w14:textId="77777777" w:rsidR="001D42A4" w:rsidRDefault="001D42A4" w:rsidP="001D42A4">
      <w:pPr>
        <w:pStyle w:val="a9"/>
        <w:ind w:left="1160"/>
        <w:rPr>
          <w:rFonts w:hint="eastAsia"/>
        </w:rPr>
      </w:pPr>
    </w:p>
    <w:p w14:paraId="685D5B8C" w14:textId="00B2CDC6" w:rsidR="001D42A4" w:rsidRDefault="001D42A4" w:rsidP="001D42A4">
      <w:pPr>
        <w:rPr>
          <w:rFonts w:hint="eastAsia"/>
        </w:rPr>
      </w:pPr>
      <w:r>
        <w:rPr>
          <w:rFonts w:hint="eastAsia"/>
        </w:rPr>
        <w:t>Python高级技巧</w:t>
      </w:r>
    </w:p>
    <w:p w14:paraId="4004F719" w14:textId="766B73B3" w:rsidR="000A7C5A" w:rsidRDefault="000A7C5A" w:rsidP="000A7C5A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全局变量：在Python中，在函数和类外的变量称为全局变量，可以在整个模块中被访问和修改。但是在函数和类中如果要对于全局变量进行修改，要在函数内部声明变量是全局变量。否则，相当于在函数体内部创建了一个同名的局部变量</w:t>
      </w:r>
    </w:p>
    <w:p w14:paraId="10C5B852" w14:textId="2CD41EC3" w:rsidR="000A7C5A" w:rsidRDefault="000A7C5A" w:rsidP="000A7C5A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闭包</w:t>
      </w:r>
    </w:p>
    <w:p w14:paraId="2FE9865B" w14:textId="5E4B6C40" w:rsidR="000A7C5A" w:rsidRDefault="000A7C5A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作用：</w:t>
      </w:r>
      <w:r w:rsidR="0056245E">
        <w:rPr>
          <w:rFonts w:hint="eastAsia"/>
        </w:rPr>
        <w:t>有些全局变量，仅仅是为了一个函数设置的，此时，由于是全局变量，存在被其他函数和类修改的风险，因此，闭包可以很好的解决这个问题</w:t>
      </w:r>
      <w:r w:rsidR="00DB21FC">
        <w:rPr>
          <w:rFonts w:hint="eastAsia"/>
        </w:rPr>
        <w:t>，在类中也可以实现闭包的功能</w:t>
      </w:r>
    </w:p>
    <w:p w14:paraId="0A924999" w14:textId="64770D35" w:rsidR="0056245E" w:rsidRDefault="0056245E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解析：在嵌套函数中，内函数调用外函数中的变量，而外函数返回内函数，其中内函数可以存在多个</w:t>
      </w:r>
    </w:p>
    <w:p w14:paraId="0236CE5C" w14:textId="20072822" w:rsidR="0056245E" w:rsidRDefault="00DB21FC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注意：当闭包中存在多个内函数的时候，在调用的时候要创建多个函数去一一对应，否则不能够实现闭包，因为，编译器无法识别到底返回的是哪一个内函数。</w:t>
      </w:r>
    </w:p>
    <w:p w14:paraId="13C9F6B5" w14:textId="7ACEC7F4" w:rsidR="00E03331" w:rsidRDefault="00E03331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lastRenderedPageBreak/>
        <w:t>代码演示：</w:t>
      </w:r>
      <w:r>
        <w:rPr>
          <w:noProof/>
        </w:rPr>
        <w:drawing>
          <wp:inline distT="0" distB="0" distL="0" distR="0" wp14:anchorId="69D9E1AF" wp14:editId="66B3F520">
            <wp:extent cx="3562533" cy="2508379"/>
            <wp:effectExtent l="0" t="0" r="0" b="6350"/>
            <wp:docPr id="447115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56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4F24" w14:textId="0CE7926A" w:rsidR="00E03331" w:rsidRDefault="00E03331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缺点：会导致一步分的内存空间不能够被释放，一直占用内存</w:t>
      </w:r>
    </w:p>
    <w:p w14:paraId="37FB277B" w14:textId="67ED3914" w:rsidR="00E03331" w:rsidRDefault="00E03331" w:rsidP="0056245E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Nonlocal：在内函数中修改外函数的变量值</w:t>
      </w:r>
    </w:p>
    <w:p w14:paraId="0E484902" w14:textId="5965F549" w:rsidR="00E03331" w:rsidRDefault="00E03331" w:rsidP="00E03331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装饰器</w:t>
      </w:r>
    </w:p>
    <w:p w14:paraId="44D924CF" w14:textId="232AF42F" w:rsidR="00E03331" w:rsidRDefault="00E03331" w:rsidP="00E03331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作用：在不破坏函数原有代码和功能的前提下，为函数增加新的功能</w:t>
      </w:r>
    </w:p>
    <w:p w14:paraId="6750D5E7" w14:textId="0A49CE4C" w:rsidR="00E03331" w:rsidRDefault="00E03331" w:rsidP="00E03331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本质：闭包的一种，只是将外部函数的变量改为要进行功能增加的函数</w:t>
      </w:r>
    </w:p>
    <w:p w14:paraId="47C4E7DD" w14:textId="03F7A556" w:rsidR="00E03331" w:rsidRDefault="005D7AD7" w:rsidP="00E03331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错误演示：</w:t>
      </w:r>
    </w:p>
    <w:p w14:paraId="4B86A033" w14:textId="604EDD93" w:rsidR="005D7AD7" w:rsidRDefault="005D7AD7" w:rsidP="005D7AD7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4C97485D" wp14:editId="6B3F1EB3">
            <wp:extent cx="5274310" cy="3388995"/>
            <wp:effectExtent l="0" t="0" r="2540" b="1905"/>
            <wp:docPr id="11490211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2114" name="图片 1" descr="图形用户界面, 文本, 应用程序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AB5" w14:textId="5EF32BFB" w:rsidR="005D7AD7" w:rsidRDefault="005D7AD7" w:rsidP="005D7AD7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31EB2FE0" wp14:editId="5AF81672">
            <wp:extent cx="5274310" cy="735965"/>
            <wp:effectExtent l="0" t="0" r="2540" b="6985"/>
            <wp:docPr id="151172808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28088" name="图片 1" descr="图形用户界面, 文本, 应用程序, 电子邮件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B6D3" w14:textId="519A7D40" w:rsidR="005D7AD7" w:rsidRDefault="005D7AD7" w:rsidP="005D7AD7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正确代码：</w:t>
      </w:r>
    </w:p>
    <w:p w14:paraId="0DC4CA88" w14:textId="5A4CAA78" w:rsidR="005D7AD7" w:rsidRDefault="005D7AD7" w:rsidP="005D7AD7">
      <w:pPr>
        <w:pStyle w:val="a9"/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349689" wp14:editId="5E7FE78D">
            <wp:extent cx="3683189" cy="3765744"/>
            <wp:effectExtent l="0" t="0" r="0" b="6350"/>
            <wp:docPr id="104097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60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A3F0" w14:textId="7967D659" w:rsidR="005D7AD7" w:rsidRPr="009211FA" w:rsidRDefault="005D7AD7" w:rsidP="009211FA">
      <w:pPr>
        <w:pStyle w:val="a9"/>
        <w:numPr>
          <w:ilvl w:val="0"/>
          <w:numId w:val="14"/>
        </w:numPr>
        <w:rPr>
          <w:rFonts w:hint="eastAsia"/>
          <w:color w:val="FF0000"/>
        </w:rPr>
      </w:pPr>
      <w:r w:rsidRPr="009211FA">
        <w:rPr>
          <w:rFonts w:hint="eastAsia"/>
          <w:color w:val="FF0000"/>
        </w:rPr>
        <w:t>注意</w:t>
      </w:r>
      <w:r w:rsidR="009211FA" w:rsidRPr="009211FA">
        <w:rPr>
          <w:rFonts w:hint="eastAsia"/>
          <w:color w:val="FF0000"/>
        </w:rPr>
        <w:t>：在Python中，函数的参数列表是无法指定声明参数到底是哪一个函数，但是如果是类的话则是可以的</w:t>
      </w:r>
    </w:p>
    <w:p w14:paraId="77FB292F" w14:textId="44E7E038" w:rsidR="009211FA" w:rsidRDefault="009211FA" w:rsidP="009211FA">
      <w:pPr>
        <w:pStyle w:val="a9"/>
        <w:ind w:left="1080"/>
        <w:rPr>
          <w:rFonts w:hint="eastAsia"/>
        </w:rPr>
      </w:pPr>
      <w:r>
        <w:rPr>
          <w:noProof/>
        </w:rPr>
        <w:drawing>
          <wp:inline distT="0" distB="0" distL="0" distR="0" wp14:anchorId="0E919412" wp14:editId="01EA3436">
            <wp:extent cx="4407126" cy="3073558"/>
            <wp:effectExtent l="0" t="0" r="0" b="0"/>
            <wp:docPr id="2036546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625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1DF2" w14:textId="1AC63B40" w:rsidR="009211FA" w:rsidRDefault="009211FA" w:rsidP="009211FA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t>原因：Python不同于Java、C++等静态语言类型，是一种动态语言类型</w:t>
      </w:r>
    </w:p>
    <w:p w14:paraId="49A35A26" w14:textId="5E21AAB1" w:rsidR="009211FA" w:rsidRDefault="009211FA" w:rsidP="009211FA">
      <w:pPr>
        <w:ind w:left="360"/>
        <w:rPr>
          <w:rFonts w:hint="eastAsia"/>
        </w:rPr>
      </w:pPr>
      <w:r>
        <w:rPr>
          <w:rFonts w:hint="eastAsia"/>
        </w:rPr>
        <w:t>动态语言和静态语言：简单来说，就是变量的类型是否是可变的，例如，在Java中定义一个变量，int num=1，那么num的类型就是已经确定下来了，之后对其修改，也只能更改为</w:t>
      </w:r>
      <w:r w:rsidR="006B2EAF">
        <w:rPr>
          <w:rFonts w:hint="eastAsia"/>
        </w:rPr>
        <w:t>整型，或浮点型等，而在Python中，a=1，a在之后可以更改为字符串型，布尔型都是可以的</w:t>
      </w:r>
    </w:p>
    <w:p w14:paraId="6EA3D64B" w14:textId="43BAB213" w:rsidR="006B2EAF" w:rsidRDefault="006B2EAF" w:rsidP="006B2EAF">
      <w:pPr>
        <w:pStyle w:val="a9"/>
        <w:numPr>
          <w:ilvl w:val="0"/>
          <w:numId w:val="14"/>
        </w:numPr>
        <w:rPr>
          <w:rFonts w:hint="eastAsia"/>
        </w:rPr>
      </w:pPr>
      <w:r>
        <w:rPr>
          <w:rFonts w:hint="eastAsia"/>
        </w:rPr>
        <w:lastRenderedPageBreak/>
        <w:t>简便写法：</w:t>
      </w:r>
      <w:r>
        <w:rPr>
          <w:noProof/>
        </w:rPr>
        <w:drawing>
          <wp:inline distT="0" distB="0" distL="0" distR="0" wp14:anchorId="0BA293FF" wp14:editId="7300E3D7">
            <wp:extent cx="5274310" cy="2773045"/>
            <wp:effectExtent l="0" t="0" r="2540" b="8255"/>
            <wp:docPr id="2055406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64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5264" w14:textId="53A8958C" w:rsidR="006B2EAF" w:rsidRDefault="006B2EAF" w:rsidP="006B2EAF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设计模式</w:t>
      </w:r>
    </w:p>
    <w:p w14:paraId="148BD64A" w14:textId="5C6C507F" w:rsidR="006B2EAF" w:rsidRDefault="006B2EAF" w:rsidP="006B2EAF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概念：相当于一种套路，可以极大的方便代码的编写，最简单的设计模式就是面向对象</w:t>
      </w:r>
    </w:p>
    <w:p w14:paraId="4F6ADDD9" w14:textId="2AC37C98" w:rsidR="006B2EAF" w:rsidRDefault="006B2EAF" w:rsidP="006B2EAF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常见的模式：</w:t>
      </w:r>
      <w:r>
        <w:rPr>
          <w:noProof/>
        </w:rPr>
        <w:drawing>
          <wp:inline distT="0" distB="0" distL="0" distR="0" wp14:anchorId="288FA15F" wp14:editId="7B7FA133">
            <wp:extent cx="5274310" cy="1136650"/>
            <wp:effectExtent l="0" t="0" r="2540" b="6350"/>
            <wp:docPr id="1026355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556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5FAD" w14:textId="6DC9C273" w:rsidR="006B2EAF" w:rsidRDefault="006B2EAF" w:rsidP="006B2EAF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单例模式：定义：保证一个类只有一个实例，并提供一个访问它的全局访问点</w:t>
      </w:r>
    </w:p>
    <w:p w14:paraId="7B784F4C" w14:textId="736CC64E" w:rsidR="00FD7274" w:rsidRDefault="00FD7274" w:rsidP="00FD7274">
      <w:pPr>
        <w:pStyle w:val="a9"/>
        <w:ind w:left="1080"/>
        <w:rPr>
          <w:rFonts w:hint="eastAsia"/>
        </w:rPr>
      </w:pPr>
      <w:r>
        <w:rPr>
          <w:rFonts w:hint="eastAsia"/>
        </w:rPr>
        <w:t>作用：可以节省内存的开销</w:t>
      </w:r>
    </w:p>
    <w:p w14:paraId="7E4366BD" w14:textId="4ED903F8" w:rsidR="00FD7274" w:rsidRDefault="00FD7274" w:rsidP="00FD7274">
      <w:pPr>
        <w:pStyle w:val="a9"/>
        <w:ind w:left="1080"/>
        <w:rPr>
          <w:rFonts w:hint="eastAsia"/>
        </w:rPr>
      </w:pPr>
      <w:r>
        <w:rPr>
          <w:rFonts w:hint="eastAsia"/>
        </w:rPr>
        <w:t>常见的应用场景：在一个工具类文件中创建一个类，并创建对应的唯一对象，在另一个模块中导入该对象，便实现了单例模式</w:t>
      </w:r>
      <w:r w:rsidR="00490D6B">
        <w:rPr>
          <w:rFonts w:hint="eastAsia"/>
        </w:rPr>
        <w:t>。类似于Java中的Scanner类</w:t>
      </w:r>
    </w:p>
    <w:p w14:paraId="44991DCF" w14:textId="194CA8E5" w:rsidR="00490D6B" w:rsidRDefault="00490D6B" w:rsidP="00FD7274">
      <w:pPr>
        <w:pStyle w:val="a9"/>
        <w:ind w:left="1080"/>
        <w:rPr>
          <w:rFonts w:hint="eastAsia"/>
        </w:rPr>
      </w:pPr>
      <w:r>
        <w:rPr>
          <w:rFonts w:hint="eastAsia"/>
        </w:rPr>
        <w:t>代码展示：</w:t>
      </w:r>
      <w:r>
        <w:rPr>
          <w:noProof/>
        </w:rPr>
        <w:drawing>
          <wp:inline distT="0" distB="0" distL="0" distR="0" wp14:anchorId="2CF81848" wp14:editId="44C859BF">
            <wp:extent cx="1752690" cy="1206562"/>
            <wp:effectExtent l="0" t="0" r="0" b="0"/>
            <wp:docPr id="152893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351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E0CE" w14:textId="58EE6699" w:rsidR="00490D6B" w:rsidRDefault="00490D6B" w:rsidP="00FD7274">
      <w:pPr>
        <w:pStyle w:val="a9"/>
        <w:ind w:left="10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E2F2F1" wp14:editId="398EEEF4">
            <wp:extent cx="3645087" cy="1955901"/>
            <wp:effectExtent l="0" t="0" r="0" b="6350"/>
            <wp:docPr id="481173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733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1065" w14:textId="02FB8E64" w:rsidR="00490D6B" w:rsidRDefault="00490D6B" w:rsidP="00BA5490">
      <w:pPr>
        <w:pStyle w:val="a9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工厂模式：</w:t>
      </w:r>
      <w:r w:rsidR="00BA5490">
        <w:rPr>
          <w:rFonts w:hint="eastAsia"/>
        </w:rPr>
        <w:t>定义：当需要大量构建一个类的类对象的时候</w:t>
      </w:r>
    </w:p>
    <w:p w14:paraId="097A8982" w14:textId="2901F1AD" w:rsidR="00BA5490" w:rsidRDefault="00BA5490" w:rsidP="00BA5490">
      <w:pPr>
        <w:pStyle w:val="a9"/>
        <w:ind w:left="1080"/>
        <w:rPr>
          <w:rFonts w:hint="eastAsia"/>
        </w:rPr>
      </w:pPr>
      <w:r>
        <w:rPr>
          <w:rFonts w:hint="eastAsia"/>
        </w:rPr>
        <w:t>优点（作用）：大量的创建对象，有统一的入口，方便代码的维护，当需要大量的进行修改的时候，只需要对于工厂进行修改即可</w:t>
      </w:r>
    </w:p>
    <w:p w14:paraId="281E55A7" w14:textId="484FA440" w:rsidR="004516BB" w:rsidRDefault="004516BB" w:rsidP="004516BB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多线程：</w:t>
      </w:r>
    </w:p>
    <w:p w14:paraId="2A09780F" w14:textId="0B4E24F0" w:rsidR="004516BB" w:rsidRDefault="004516BB" w:rsidP="004516BB">
      <w:pPr>
        <w:pStyle w:val="a9"/>
        <w:ind w:left="360"/>
        <w:rPr>
          <w:rFonts w:hint="eastAsia"/>
        </w:rPr>
      </w:pPr>
      <w:r>
        <w:rPr>
          <w:rFonts w:hint="eastAsia"/>
        </w:rPr>
        <w:t>代码实现：</w:t>
      </w:r>
      <w:r>
        <w:rPr>
          <w:noProof/>
        </w:rPr>
        <w:drawing>
          <wp:inline distT="0" distB="0" distL="0" distR="0" wp14:anchorId="4FEBD3CB" wp14:editId="2528ECF6">
            <wp:extent cx="2959252" cy="3181514"/>
            <wp:effectExtent l="0" t="0" r="0" b="0"/>
            <wp:docPr id="36396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621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8574" w14:textId="75B06CB4" w:rsidR="004516BB" w:rsidRDefault="004516BB" w:rsidP="004516BB">
      <w:pPr>
        <w:pStyle w:val="a9"/>
        <w:ind w:left="360"/>
      </w:pPr>
      <w:r>
        <w:rPr>
          <w:rFonts w:hint="eastAsia"/>
        </w:rPr>
        <w:t xml:space="preserve">          </w:t>
      </w:r>
      <w:r>
        <w:rPr>
          <w:noProof/>
        </w:rPr>
        <w:lastRenderedPageBreak/>
        <w:drawing>
          <wp:inline distT="0" distB="0" distL="0" distR="0" wp14:anchorId="0C473D04" wp14:editId="0142334C">
            <wp:extent cx="5274310" cy="2353945"/>
            <wp:effectExtent l="0" t="0" r="2540" b="8255"/>
            <wp:docPr id="475363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632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BBE9" w14:textId="77777777" w:rsidR="008E3006" w:rsidRDefault="008E3006" w:rsidP="004516BB">
      <w:pPr>
        <w:pStyle w:val="a9"/>
        <w:ind w:left="360"/>
      </w:pPr>
    </w:p>
    <w:p w14:paraId="667A4EAE" w14:textId="3E23DE0E" w:rsidR="008E3006" w:rsidRDefault="008E3006" w:rsidP="008E3006">
      <w:pPr>
        <w:pStyle w:val="a9"/>
        <w:numPr>
          <w:ilvl w:val="0"/>
          <w:numId w:val="12"/>
        </w:numPr>
      </w:pPr>
      <w:r>
        <w:rPr>
          <w:rFonts w:hint="eastAsia"/>
        </w:rPr>
        <w:t>网络编程</w:t>
      </w:r>
    </w:p>
    <w:p w14:paraId="694CB0B4" w14:textId="38349AA3" w:rsidR="008E3006" w:rsidRDefault="008E3006" w:rsidP="008E3006">
      <w:pPr>
        <w:pStyle w:val="a9"/>
        <w:numPr>
          <w:ilvl w:val="0"/>
          <w:numId w:val="16"/>
        </w:numPr>
      </w:pPr>
      <w:r>
        <w:rPr>
          <w:rFonts w:hint="eastAsia"/>
        </w:rPr>
        <w:t>Socket：定义：负责进程之间的网络数据传输</w:t>
      </w:r>
    </w:p>
    <w:p w14:paraId="14EF3799" w14:textId="0D31D2F0" w:rsidR="008E3006" w:rsidRDefault="008E3006" w:rsidP="008E3006">
      <w:pPr>
        <w:pStyle w:val="a9"/>
        <w:numPr>
          <w:ilvl w:val="0"/>
          <w:numId w:val="16"/>
        </w:numPr>
      </w:pPr>
      <w:r>
        <w:rPr>
          <w:rFonts w:hint="eastAsia"/>
        </w:rPr>
        <w:t>分类：服务端和客户端</w:t>
      </w:r>
    </w:p>
    <w:p w14:paraId="09099A7C" w14:textId="6E011195" w:rsidR="008E3006" w:rsidRDefault="008E3006" w:rsidP="008E3006">
      <w:pPr>
        <w:pStyle w:val="a9"/>
        <w:numPr>
          <w:ilvl w:val="0"/>
          <w:numId w:val="16"/>
        </w:numPr>
      </w:pPr>
      <w:r>
        <w:rPr>
          <w:rFonts w:hint="eastAsia"/>
        </w:rPr>
        <w:t>服务端的编程：</w:t>
      </w:r>
      <w:r w:rsidR="00347505">
        <w:rPr>
          <w:noProof/>
        </w:rPr>
        <w:drawing>
          <wp:inline distT="0" distB="0" distL="0" distR="0" wp14:anchorId="3A0C7BDD" wp14:editId="0BF89525">
            <wp:extent cx="5143764" cy="4273770"/>
            <wp:effectExtent l="0" t="0" r="0" b="0"/>
            <wp:docPr id="75164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43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1C2E" w14:textId="0E53F8B8" w:rsidR="00347505" w:rsidRDefault="00347505" w:rsidP="00347505">
      <w:pPr>
        <w:pStyle w:val="a9"/>
        <w:ind w:left="1080"/>
      </w:pPr>
      <w:r>
        <w:rPr>
          <w:noProof/>
        </w:rPr>
        <w:lastRenderedPageBreak/>
        <w:drawing>
          <wp:inline distT="0" distB="0" distL="0" distR="0" wp14:anchorId="46796091" wp14:editId="38F526C2">
            <wp:extent cx="5274310" cy="2559050"/>
            <wp:effectExtent l="0" t="0" r="2540" b="0"/>
            <wp:docPr id="9174191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1911" name="图片 1" descr="图形用户界面, 文本, 应用程序, 聊天或短信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CA20" w14:textId="2555A10C" w:rsidR="00120D4D" w:rsidRDefault="00347505" w:rsidP="00120D4D">
      <w:pPr>
        <w:pStyle w:val="a9"/>
        <w:numPr>
          <w:ilvl w:val="0"/>
          <w:numId w:val="16"/>
        </w:numPr>
      </w:pPr>
      <w:r>
        <w:rPr>
          <w:rFonts w:hint="eastAsia"/>
        </w:rPr>
        <w:t>客户端的开发：</w:t>
      </w:r>
      <w:r w:rsidR="00120D4D">
        <w:rPr>
          <w:noProof/>
        </w:rPr>
        <w:drawing>
          <wp:inline distT="0" distB="0" distL="0" distR="0" wp14:anchorId="61101D81" wp14:editId="5AA90794">
            <wp:extent cx="4711942" cy="3714941"/>
            <wp:effectExtent l="0" t="0" r="0" b="0"/>
            <wp:docPr id="1231930671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30671" name="图片 1" descr="图形用户界面, 文本, 应用程序, 聊天或短信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29A" w14:textId="77777777" w:rsidR="00120D4D" w:rsidRDefault="00120D4D" w:rsidP="00120D4D">
      <w:pPr>
        <w:pStyle w:val="a9"/>
        <w:numPr>
          <w:ilvl w:val="0"/>
          <w:numId w:val="12"/>
        </w:numPr>
      </w:pPr>
      <w:r>
        <w:rPr>
          <w:rFonts w:hint="eastAsia"/>
        </w:rPr>
        <w:t>正则表达式：</w:t>
      </w:r>
    </w:p>
    <w:p w14:paraId="575C0488" w14:textId="295EB760" w:rsidR="00120D4D" w:rsidRDefault="00120D4D" w:rsidP="00120D4D">
      <w:pPr>
        <w:pStyle w:val="a9"/>
        <w:numPr>
          <w:ilvl w:val="0"/>
          <w:numId w:val="17"/>
        </w:numPr>
      </w:pPr>
      <w:r>
        <w:rPr>
          <w:rFonts w:hint="eastAsia"/>
        </w:rPr>
        <w:t>在Python中，使用re模块，并基于re模块的三个基础方法来做正则匹配</w:t>
      </w:r>
    </w:p>
    <w:p w14:paraId="3478DFD7" w14:textId="21451880" w:rsidR="00120D4D" w:rsidRDefault="00120D4D" w:rsidP="00120D4D">
      <w:pPr>
        <w:pStyle w:val="a9"/>
        <w:numPr>
          <w:ilvl w:val="0"/>
          <w:numId w:val="17"/>
        </w:numPr>
      </w:pPr>
      <w:r>
        <w:rPr>
          <w:rFonts w:hint="eastAsia"/>
        </w:rPr>
        <w:t>基本方法：match、search、findall</w:t>
      </w:r>
    </w:p>
    <w:p w14:paraId="3C051368" w14:textId="3ABADCDB" w:rsidR="00120D4D" w:rsidRDefault="00120D4D" w:rsidP="00120D4D">
      <w:pPr>
        <w:pStyle w:val="a9"/>
        <w:numPr>
          <w:ilvl w:val="0"/>
          <w:numId w:val="17"/>
        </w:numPr>
      </w:pPr>
      <w:r>
        <w:rPr>
          <w:rFonts w:hint="eastAsia"/>
        </w:rPr>
        <w:t>match用法:  re.match(匹配规则，被匹配的字符串)</w:t>
      </w:r>
    </w:p>
    <w:p w14:paraId="7529ED64" w14:textId="77777777" w:rsidR="00120D4D" w:rsidRPr="00120D4D" w:rsidRDefault="00120D4D" w:rsidP="00120D4D">
      <w:pPr>
        <w:pStyle w:val="a9"/>
        <w:numPr>
          <w:ilvl w:val="0"/>
          <w:numId w:val="17"/>
        </w:numPr>
        <w:rPr>
          <w:rFonts w:hint="eastAsia"/>
        </w:rPr>
      </w:pPr>
    </w:p>
    <w:sectPr w:rsidR="00120D4D" w:rsidRPr="00120D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C5DA1"/>
    <w:multiLevelType w:val="hybridMultilevel"/>
    <w:tmpl w:val="EB84A844"/>
    <w:lvl w:ilvl="0" w:tplc="856E35F8">
      <w:start w:val="1"/>
      <w:numFmt w:val="decimal"/>
      <w:lvlText w:val="（%1）"/>
      <w:lvlJc w:val="left"/>
      <w:pPr>
        <w:ind w:left="1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lowerLetter"/>
      <w:lvlText w:val="%5)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lowerLetter"/>
      <w:lvlText w:val="%8)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" w15:restartNumberingAfterBreak="0">
    <w:nsid w:val="039F18B8"/>
    <w:multiLevelType w:val="hybridMultilevel"/>
    <w:tmpl w:val="CDF6FCE4"/>
    <w:lvl w:ilvl="0" w:tplc="7DC43738">
      <w:start w:val="1"/>
      <w:numFmt w:val="decimal"/>
      <w:lvlText w:val="（%1）"/>
      <w:lvlJc w:val="left"/>
      <w:pPr>
        <w:ind w:left="1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lowerLetter"/>
      <w:lvlText w:val="%5)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lowerLetter"/>
      <w:lvlText w:val="%8)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" w15:restartNumberingAfterBreak="0">
    <w:nsid w:val="05C61C8B"/>
    <w:multiLevelType w:val="hybridMultilevel"/>
    <w:tmpl w:val="3B84B9B8"/>
    <w:lvl w:ilvl="0" w:tplc="ECD44242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10BE783E"/>
    <w:multiLevelType w:val="hybridMultilevel"/>
    <w:tmpl w:val="62C46A86"/>
    <w:lvl w:ilvl="0" w:tplc="6EE4C3A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13BD695D"/>
    <w:multiLevelType w:val="hybridMultilevel"/>
    <w:tmpl w:val="28F6D5D8"/>
    <w:lvl w:ilvl="0" w:tplc="5E3CBC74">
      <w:start w:val="1"/>
      <w:numFmt w:val="decimal"/>
      <w:lvlText w:val="%1、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lowerLetter"/>
      <w:lvlText w:val="%5)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lowerLetter"/>
      <w:lvlText w:val="%8)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19337589"/>
    <w:multiLevelType w:val="hybridMultilevel"/>
    <w:tmpl w:val="210044EE"/>
    <w:lvl w:ilvl="0" w:tplc="5F0814C4">
      <w:start w:val="1"/>
      <w:numFmt w:val="decimal"/>
      <w:lvlText w:val="（%1）"/>
      <w:lvlJc w:val="left"/>
      <w:pPr>
        <w:ind w:left="1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lowerLetter"/>
      <w:lvlText w:val="%5)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lowerLetter"/>
      <w:lvlText w:val="%8)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" w15:restartNumberingAfterBreak="0">
    <w:nsid w:val="2F841AA9"/>
    <w:multiLevelType w:val="hybridMultilevel"/>
    <w:tmpl w:val="A65CA22A"/>
    <w:lvl w:ilvl="0" w:tplc="A89630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4B50BEE"/>
    <w:multiLevelType w:val="hybridMultilevel"/>
    <w:tmpl w:val="2A6E460A"/>
    <w:lvl w:ilvl="0" w:tplc="F8DCB26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8" w15:restartNumberingAfterBreak="0">
    <w:nsid w:val="49BD1BDC"/>
    <w:multiLevelType w:val="hybridMultilevel"/>
    <w:tmpl w:val="60B43F7A"/>
    <w:lvl w:ilvl="0" w:tplc="3B36FE2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4BD73249"/>
    <w:multiLevelType w:val="hybridMultilevel"/>
    <w:tmpl w:val="A142E322"/>
    <w:lvl w:ilvl="0" w:tplc="2854AB9A">
      <w:start w:val="1"/>
      <w:numFmt w:val="decimal"/>
      <w:lvlText w:val="（%1）"/>
      <w:lvlJc w:val="left"/>
      <w:pPr>
        <w:ind w:left="9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00" w:hanging="440"/>
      </w:pPr>
    </w:lvl>
    <w:lvl w:ilvl="2" w:tplc="0409001B" w:tentative="1">
      <w:start w:val="1"/>
      <w:numFmt w:val="lowerRoman"/>
      <w:lvlText w:val="%3."/>
      <w:lvlJc w:val="righ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9" w:tentative="1">
      <w:start w:val="1"/>
      <w:numFmt w:val="lowerLetter"/>
      <w:lvlText w:val="%5)"/>
      <w:lvlJc w:val="left"/>
      <w:pPr>
        <w:ind w:left="2420" w:hanging="440"/>
      </w:pPr>
    </w:lvl>
    <w:lvl w:ilvl="5" w:tplc="0409001B" w:tentative="1">
      <w:start w:val="1"/>
      <w:numFmt w:val="lowerRoman"/>
      <w:lvlText w:val="%6."/>
      <w:lvlJc w:val="righ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9" w:tentative="1">
      <w:start w:val="1"/>
      <w:numFmt w:val="lowerLetter"/>
      <w:lvlText w:val="%8)"/>
      <w:lvlJc w:val="left"/>
      <w:pPr>
        <w:ind w:left="3740" w:hanging="440"/>
      </w:pPr>
    </w:lvl>
    <w:lvl w:ilvl="8" w:tplc="0409001B" w:tentative="1">
      <w:start w:val="1"/>
      <w:numFmt w:val="lowerRoman"/>
      <w:lvlText w:val="%9."/>
      <w:lvlJc w:val="right"/>
      <w:pPr>
        <w:ind w:left="4180" w:hanging="440"/>
      </w:pPr>
    </w:lvl>
  </w:abstractNum>
  <w:abstractNum w:abstractNumId="10" w15:restartNumberingAfterBreak="0">
    <w:nsid w:val="575A7177"/>
    <w:multiLevelType w:val="hybridMultilevel"/>
    <w:tmpl w:val="FE3836C6"/>
    <w:lvl w:ilvl="0" w:tplc="62B88A02">
      <w:start w:val="1"/>
      <w:numFmt w:val="decimal"/>
      <w:lvlText w:val="%1、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lowerLetter"/>
      <w:lvlText w:val="%5)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lowerLetter"/>
      <w:lvlText w:val="%8)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1" w15:restartNumberingAfterBreak="0">
    <w:nsid w:val="5DFA0E94"/>
    <w:multiLevelType w:val="hybridMultilevel"/>
    <w:tmpl w:val="D52462AE"/>
    <w:lvl w:ilvl="0" w:tplc="D6F6470A">
      <w:start w:val="1"/>
      <w:numFmt w:val="decimal"/>
      <w:lvlText w:val="（%1）"/>
      <w:lvlJc w:val="left"/>
      <w:pPr>
        <w:ind w:left="18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lowerLetter"/>
      <w:lvlText w:val="%5)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lowerLetter"/>
      <w:lvlText w:val="%8)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65385D3A"/>
    <w:multiLevelType w:val="hybridMultilevel"/>
    <w:tmpl w:val="38E4E9A6"/>
    <w:lvl w:ilvl="0" w:tplc="450EB1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6907D80"/>
    <w:multiLevelType w:val="hybridMultilevel"/>
    <w:tmpl w:val="80048660"/>
    <w:lvl w:ilvl="0" w:tplc="5DAE70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6C9862A6"/>
    <w:multiLevelType w:val="hybridMultilevel"/>
    <w:tmpl w:val="7C484EE2"/>
    <w:lvl w:ilvl="0" w:tplc="07B62BE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5" w15:restartNumberingAfterBreak="0">
    <w:nsid w:val="755212C3"/>
    <w:multiLevelType w:val="hybridMultilevel"/>
    <w:tmpl w:val="D7DCCC22"/>
    <w:lvl w:ilvl="0" w:tplc="DF542AFE">
      <w:start w:val="1"/>
      <w:numFmt w:val="japaneseCounting"/>
      <w:lvlText w:val="%1、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6" w15:restartNumberingAfterBreak="0">
    <w:nsid w:val="7A283413"/>
    <w:multiLevelType w:val="hybridMultilevel"/>
    <w:tmpl w:val="A2E603C0"/>
    <w:lvl w:ilvl="0" w:tplc="A5A0817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59006936">
    <w:abstractNumId w:val="15"/>
  </w:num>
  <w:num w:numId="2" w16cid:durableId="1100637511">
    <w:abstractNumId w:val="12"/>
  </w:num>
  <w:num w:numId="3" w16cid:durableId="2096973752">
    <w:abstractNumId w:val="9"/>
  </w:num>
  <w:num w:numId="4" w16cid:durableId="934635184">
    <w:abstractNumId w:val="3"/>
  </w:num>
  <w:num w:numId="5" w16cid:durableId="1465076481">
    <w:abstractNumId w:val="4"/>
  </w:num>
  <w:num w:numId="6" w16cid:durableId="584652756">
    <w:abstractNumId w:val="0"/>
  </w:num>
  <w:num w:numId="7" w16cid:durableId="957486819">
    <w:abstractNumId w:val="5"/>
  </w:num>
  <w:num w:numId="8" w16cid:durableId="2036804679">
    <w:abstractNumId w:val="11"/>
  </w:num>
  <w:num w:numId="9" w16cid:durableId="1694071537">
    <w:abstractNumId w:val="1"/>
  </w:num>
  <w:num w:numId="10" w16cid:durableId="540215267">
    <w:abstractNumId w:val="10"/>
  </w:num>
  <w:num w:numId="11" w16cid:durableId="1540584083">
    <w:abstractNumId w:val="6"/>
  </w:num>
  <w:num w:numId="12" w16cid:durableId="1653096222">
    <w:abstractNumId w:val="13"/>
  </w:num>
  <w:num w:numId="13" w16cid:durableId="185485859">
    <w:abstractNumId w:val="2"/>
  </w:num>
  <w:num w:numId="14" w16cid:durableId="1161195627">
    <w:abstractNumId w:val="7"/>
  </w:num>
  <w:num w:numId="15" w16cid:durableId="1906525248">
    <w:abstractNumId w:val="8"/>
  </w:num>
  <w:num w:numId="16" w16cid:durableId="571085343">
    <w:abstractNumId w:val="16"/>
  </w:num>
  <w:num w:numId="17" w16cid:durableId="60877639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74F"/>
    <w:rsid w:val="0000126E"/>
    <w:rsid w:val="0002210C"/>
    <w:rsid w:val="00027013"/>
    <w:rsid w:val="000335BC"/>
    <w:rsid w:val="00046FE3"/>
    <w:rsid w:val="00082270"/>
    <w:rsid w:val="00082C79"/>
    <w:rsid w:val="000A7C5A"/>
    <w:rsid w:val="000B492F"/>
    <w:rsid w:val="000C397B"/>
    <w:rsid w:val="00105443"/>
    <w:rsid w:val="00120D4D"/>
    <w:rsid w:val="00174D29"/>
    <w:rsid w:val="0018127B"/>
    <w:rsid w:val="001D42A4"/>
    <w:rsid w:val="001F6384"/>
    <w:rsid w:val="001F68F8"/>
    <w:rsid w:val="00211E91"/>
    <w:rsid w:val="003012A8"/>
    <w:rsid w:val="00347505"/>
    <w:rsid w:val="00352E80"/>
    <w:rsid w:val="00370BE5"/>
    <w:rsid w:val="003C1755"/>
    <w:rsid w:val="00404BBB"/>
    <w:rsid w:val="00443814"/>
    <w:rsid w:val="004464FF"/>
    <w:rsid w:val="004516BB"/>
    <w:rsid w:val="00490D6B"/>
    <w:rsid w:val="004B2BF8"/>
    <w:rsid w:val="004B3194"/>
    <w:rsid w:val="004F673B"/>
    <w:rsid w:val="005229D0"/>
    <w:rsid w:val="00541721"/>
    <w:rsid w:val="0056245E"/>
    <w:rsid w:val="00570898"/>
    <w:rsid w:val="005A72A3"/>
    <w:rsid w:val="005D7AD7"/>
    <w:rsid w:val="005E48E9"/>
    <w:rsid w:val="005F252B"/>
    <w:rsid w:val="00654CD9"/>
    <w:rsid w:val="00655B4B"/>
    <w:rsid w:val="006741E0"/>
    <w:rsid w:val="006B2EAF"/>
    <w:rsid w:val="006B684C"/>
    <w:rsid w:val="00717D33"/>
    <w:rsid w:val="00745AF6"/>
    <w:rsid w:val="00752BAA"/>
    <w:rsid w:val="00785A0A"/>
    <w:rsid w:val="00785F6C"/>
    <w:rsid w:val="00800B50"/>
    <w:rsid w:val="00853C7A"/>
    <w:rsid w:val="00880EDF"/>
    <w:rsid w:val="008A6426"/>
    <w:rsid w:val="008C615A"/>
    <w:rsid w:val="008E3006"/>
    <w:rsid w:val="008F1A56"/>
    <w:rsid w:val="009051C0"/>
    <w:rsid w:val="009211FA"/>
    <w:rsid w:val="0094062F"/>
    <w:rsid w:val="009544CD"/>
    <w:rsid w:val="00972562"/>
    <w:rsid w:val="00A21F40"/>
    <w:rsid w:val="00A52817"/>
    <w:rsid w:val="00A62A53"/>
    <w:rsid w:val="00A66F0A"/>
    <w:rsid w:val="00A7206C"/>
    <w:rsid w:val="00AB3850"/>
    <w:rsid w:val="00AC3ACF"/>
    <w:rsid w:val="00AE478E"/>
    <w:rsid w:val="00B04C5A"/>
    <w:rsid w:val="00B851B8"/>
    <w:rsid w:val="00B85D2D"/>
    <w:rsid w:val="00BA5490"/>
    <w:rsid w:val="00BA667C"/>
    <w:rsid w:val="00BC574F"/>
    <w:rsid w:val="00C42658"/>
    <w:rsid w:val="00C5547B"/>
    <w:rsid w:val="00CF73F7"/>
    <w:rsid w:val="00CF7F32"/>
    <w:rsid w:val="00D10B3C"/>
    <w:rsid w:val="00D11852"/>
    <w:rsid w:val="00DB21FC"/>
    <w:rsid w:val="00E03331"/>
    <w:rsid w:val="00E073BE"/>
    <w:rsid w:val="00E33913"/>
    <w:rsid w:val="00E3617E"/>
    <w:rsid w:val="00E63C3C"/>
    <w:rsid w:val="00E81D0B"/>
    <w:rsid w:val="00ED66E5"/>
    <w:rsid w:val="00EE1A38"/>
    <w:rsid w:val="00EE4659"/>
    <w:rsid w:val="00EE7BF2"/>
    <w:rsid w:val="00F07066"/>
    <w:rsid w:val="00F14415"/>
    <w:rsid w:val="00F37A69"/>
    <w:rsid w:val="00F66BBD"/>
    <w:rsid w:val="00FA5044"/>
    <w:rsid w:val="00FC423C"/>
    <w:rsid w:val="00FD7274"/>
    <w:rsid w:val="00FF7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D5E89"/>
  <w15:chartTrackingRefBased/>
  <w15:docId w15:val="{DA725F18-534F-4663-B243-0BDE2FB2B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C574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57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574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574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574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574F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574F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574F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574F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C574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C57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C57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C574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C574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C574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C574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C574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C574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C574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C57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C574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C574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C57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C574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C574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C574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C57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C574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C57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1</Pages>
  <Words>906</Words>
  <Characters>5166</Characters>
  <Application>Microsoft Office Word</Application>
  <DocSecurity>0</DocSecurity>
  <Lines>43</Lines>
  <Paragraphs>12</Paragraphs>
  <ScaleCrop>false</ScaleCrop>
  <Company/>
  <LinksUpToDate>false</LinksUpToDate>
  <CharactersWithSpaces>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糖浆 止咳</dc:creator>
  <cp:keywords/>
  <dc:description/>
  <cp:lastModifiedBy>糖浆 止咳</cp:lastModifiedBy>
  <cp:revision>27</cp:revision>
  <dcterms:created xsi:type="dcterms:W3CDTF">2024-06-24T13:52:00Z</dcterms:created>
  <dcterms:modified xsi:type="dcterms:W3CDTF">2024-07-30T04:24:00Z</dcterms:modified>
</cp:coreProperties>
</file>